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54F" w:rsidRPr="00C5554F" w:rsidRDefault="00C5554F" w:rsidP="00C5554F">
      <w:pPr>
        <w:jc w:val="center"/>
        <w:rPr>
          <w:rFonts w:ascii="Avenir Book" w:hAnsi="Avenir Book"/>
          <w:b/>
          <w:bCs/>
          <w:sz w:val="22"/>
          <w:szCs w:val="22"/>
          <w:lang w:val="hr-HR"/>
        </w:rPr>
      </w:pPr>
      <w:r w:rsidRPr="00C5554F">
        <w:rPr>
          <w:rFonts w:ascii="Avenir Book" w:hAnsi="Avenir Book"/>
          <w:b/>
          <w:bCs/>
          <w:sz w:val="22"/>
          <w:szCs w:val="22"/>
          <w:lang w:val="hr-HR"/>
        </w:rPr>
        <w:t>STRUCTURED MOTIVATION LETTER</w:t>
      </w:r>
    </w:p>
    <w:p w:rsidR="00C5554F" w:rsidRPr="00C5554F" w:rsidRDefault="00C5554F" w:rsidP="00C5554F">
      <w:pPr>
        <w:jc w:val="center"/>
        <w:rPr>
          <w:rFonts w:ascii="Avenir Book" w:hAnsi="Avenir Book"/>
          <w:sz w:val="22"/>
          <w:szCs w:val="22"/>
          <w:lang w:val="en-GB"/>
        </w:rPr>
      </w:pPr>
      <w:r w:rsidRPr="00C5554F">
        <w:rPr>
          <w:rFonts w:ascii="Avenir Book" w:hAnsi="Avenir Book"/>
          <w:sz w:val="22"/>
          <w:szCs w:val="22"/>
          <w:lang w:val="hr-HR"/>
        </w:rPr>
        <w:t xml:space="preserve">as </w:t>
      </w:r>
      <w:proofErr w:type="spellStart"/>
      <w:r w:rsidRPr="00C5554F">
        <w:rPr>
          <w:rFonts w:ascii="Avenir Book" w:hAnsi="Avenir Book"/>
          <w:sz w:val="22"/>
          <w:szCs w:val="22"/>
          <w:lang w:val="hr-HR"/>
        </w:rPr>
        <w:t>part</w:t>
      </w:r>
      <w:proofErr w:type="spellEnd"/>
      <w:r w:rsidRPr="00C5554F">
        <w:rPr>
          <w:rFonts w:ascii="Avenir Book" w:hAnsi="Avenir Book"/>
          <w:sz w:val="22"/>
          <w:szCs w:val="22"/>
          <w:lang w:val="hr-HR"/>
        </w:rPr>
        <w:t xml:space="preserve"> </w:t>
      </w:r>
      <w:proofErr w:type="spellStart"/>
      <w:r w:rsidRPr="00C5554F">
        <w:rPr>
          <w:rFonts w:ascii="Avenir Book" w:hAnsi="Avenir Book"/>
          <w:sz w:val="22"/>
          <w:szCs w:val="22"/>
          <w:lang w:val="hr-HR"/>
        </w:rPr>
        <w:t>of</w:t>
      </w:r>
      <w:proofErr w:type="spellEnd"/>
      <w:r w:rsidRPr="00C5554F">
        <w:rPr>
          <w:rFonts w:ascii="Avenir Book" w:hAnsi="Avenir Book"/>
          <w:sz w:val="22"/>
          <w:szCs w:val="22"/>
          <w:lang w:val="hr-HR"/>
        </w:rPr>
        <w:t xml:space="preserve"> </w:t>
      </w:r>
      <w:proofErr w:type="spellStart"/>
      <w:r w:rsidRPr="00C5554F">
        <w:rPr>
          <w:rFonts w:ascii="Avenir Book" w:hAnsi="Avenir Book"/>
          <w:sz w:val="22"/>
          <w:szCs w:val="22"/>
          <w:lang w:val="hr-HR"/>
        </w:rPr>
        <w:t>the</w:t>
      </w:r>
      <w:proofErr w:type="spellEnd"/>
      <w:r w:rsidRPr="00C5554F">
        <w:rPr>
          <w:rFonts w:ascii="Avenir Book" w:hAnsi="Avenir Book"/>
          <w:sz w:val="22"/>
          <w:szCs w:val="22"/>
          <w:lang w:val="hr-HR"/>
        </w:rPr>
        <w:t xml:space="preserve"> </w:t>
      </w:r>
      <w:proofErr w:type="spellStart"/>
      <w:r w:rsidRPr="00C5554F">
        <w:rPr>
          <w:rFonts w:ascii="Avenir Book" w:hAnsi="Avenir Book"/>
          <w:sz w:val="22"/>
          <w:szCs w:val="22"/>
          <w:lang w:val="hr-HR"/>
        </w:rPr>
        <w:t>application</w:t>
      </w:r>
      <w:proofErr w:type="spellEnd"/>
      <w:r w:rsidRPr="00C5554F">
        <w:rPr>
          <w:rFonts w:ascii="Avenir Book" w:hAnsi="Avenir Book"/>
          <w:sz w:val="22"/>
          <w:szCs w:val="22"/>
          <w:lang w:val="hr-HR"/>
        </w:rPr>
        <w:t xml:space="preserve"> to </w:t>
      </w:r>
      <w:proofErr w:type="spellStart"/>
      <w:r w:rsidRPr="00C5554F">
        <w:rPr>
          <w:rFonts w:ascii="Avenir Book" w:hAnsi="Avenir Book"/>
          <w:sz w:val="22"/>
          <w:szCs w:val="22"/>
          <w:lang w:val="hr-HR"/>
        </w:rPr>
        <w:t>the</w:t>
      </w:r>
      <w:proofErr w:type="spellEnd"/>
      <w:r w:rsidRPr="00C5554F">
        <w:rPr>
          <w:rFonts w:ascii="Avenir Book" w:hAnsi="Avenir Book"/>
          <w:sz w:val="22"/>
          <w:szCs w:val="22"/>
          <w:lang w:val="hr-HR"/>
        </w:rPr>
        <w:t xml:space="preserve"> </w:t>
      </w:r>
      <w:proofErr w:type="spellStart"/>
      <w:r w:rsidRPr="00C5554F">
        <w:rPr>
          <w:rFonts w:ascii="Avenir Book" w:hAnsi="Avenir Book"/>
          <w:sz w:val="22"/>
          <w:szCs w:val="22"/>
          <w:lang w:val="hr-HR"/>
        </w:rPr>
        <w:t>graduate</w:t>
      </w:r>
      <w:proofErr w:type="spellEnd"/>
      <w:r w:rsidRPr="00C5554F">
        <w:rPr>
          <w:rFonts w:ascii="Avenir Book" w:hAnsi="Avenir Book"/>
          <w:sz w:val="22"/>
          <w:szCs w:val="22"/>
          <w:lang w:val="hr-HR"/>
        </w:rPr>
        <w:t>/</w:t>
      </w:r>
      <w:r w:rsidRPr="00C5554F">
        <w:rPr>
          <w:rFonts w:ascii="Avenir Book" w:hAnsi="Avenir Book"/>
          <w:sz w:val="22"/>
          <w:szCs w:val="22"/>
          <w:lang w:val="en-GB"/>
        </w:rPr>
        <w:t xml:space="preserve">Masters university programme </w:t>
      </w:r>
    </w:p>
    <w:p w:rsidR="00C5554F" w:rsidRPr="00C5554F" w:rsidRDefault="00C5554F" w:rsidP="00C5554F">
      <w:pPr>
        <w:jc w:val="center"/>
        <w:rPr>
          <w:rFonts w:ascii="Avenir Book" w:hAnsi="Avenir Book"/>
          <w:sz w:val="22"/>
          <w:szCs w:val="22"/>
          <w:lang w:val="en-GB"/>
        </w:rPr>
      </w:pPr>
      <w:r w:rsidRPr="00C5554F">
        <w:rPr>
          <w:rFonts w:ascii="Avenir Book" w:hAnsi="Avenir Book"/>
          <w:i/>
          <w:iCs/>
          <w:sz w:val="22"/>
          <w:szCs w:val="22"/>
          <w:lang w:val="en-GB"/>
        </w:rPr>
        <w:t>Cognitive Sciences: Cognition and the Mind</w:t>
      </w:r>
      <w:r w:rsidRPr="00C5554F">
        <w:rPr>
          <w:rFonts w:ascii="Avenir Book" w:hAnsi="Avenir Book"/>
          <w:sz w:val="22"/>
          <w:szCs w:val="22"/>
          <w:lang w:val="en-GB"/>
        </w:rPr>
        <w:t xml:space="preserve"> </w:t>
      </w:r>
    </w:p>
    <w:p w:rsidR="00C5554F" w:rsidRPr="00C5554F" w:rsidRDefault="00C5554F" w:rsidP="00C5554F">
      <w:pPr>
        <w:jc w:val="center"/>
        <w:rPr>
          <w:rFonts w:ascii="Avenir Book" w:hAnsi="Avenir Book"/>
          <w:sz w:val="22"/>
          <w:szCs w:val="22"/>
          <w:lang w:val="en-GB"/>
        </w:rPr>
      </w:pPr>
      <w:r w:rsidRPr="00C5554F">
        <w:rPr>
          <w:rFonts w:ascii="Avenir Book" w:hAnsi="Avenir Book"/>
          <w:sz w:val="22"/>
          <w:szCs w:val="22"/>
          <w:lang w:val="en-GB"/>
        </w:rPr>
        <w:t xml:space="preserve">for </w:t>
      </w:r>
      <w:r>
        <w:rPr>
          <w:rFonts w:ascii="Avenir Book" w:hAnsi="Avenir Book"/>
          <w:sz w:val="22"/>
          <w:szCs w:val="22"/>
          <w:lang w:val="en-GB"/>
        </w:rPr>
        <w:t xml:space="preserve">admission in </w:t>
      </w:r>
      <w:r w:rsidRPr="00C5554F">
        <w:rPr>
          <w:rFonts w:ascii="Avenir Book" w:hAnsi="Avenir Book"/>
          <w:sz w:val="22"/>
          <w:szCs w:val="22"/>
          <w:lang w:val="en-GB"/>
        </w:rPr>
        <w:t>the academic year 202</w:t>
      </w:r>
      <w:r w:rsidR="00F01504">
        <w:rPr>
          <w:rFonts w:ascii="Avenir Book" w:hAnsi="Avenir Book"/>
          <w:sz w:val="22"/>
          <w:szCs w:val="22"/>
          <w:lang w:val="en-GB"/>
        </w:rPr>
        <w:t>5</w:t>
      </w:r>
      <w:r w:rsidRPr="00C5554F">
        <w:rPr>
          <w:rFonts w:ascii="Avenir Book" w:hAnsi="Avenir Book"/>
          <w:sz w:val="22"/>
          <w:szCs w:val="22"/>
          <w:lang w:val="en-GB"/>
        </w:rPr>
        <w:t>/202</w:t>
      </w:r>
      <w:r w:rsidR="00F01504">
        <w:rPr>
          <w:rFonts w:ascii="Avenir Book" w:hAnsi="Avenir Book"/>
          <w:sz w:val="22"/>
          <w:szCs w:val="22"/>
          <w:lang w:val="en-GB"/>
        </w:rPr>
        <w:t>6</w:t>
      </w:r>
    </w:p>
    <w:p w:rsidR="00C5554F" w:rsidRPr="00C5554F" w:rsidRDefault="00C5554F" w:rsidP="00C5554F">
      <w:pPr>
        <w:pStyle w:val="NormalWeb"/>
        <w:spacing w:before="0" w:beforeAutospacing="0" w:after="0" w:afterAutospacing="0"/>
        <w:jc w:val="center"/>
        <w:rPr>
          <w:rFonts w:ascii="Avenir Book" w:hAnsi="Avenir Book" w:cstheme="minorHAnsi"/>
          <w:sz w:val="22"/>
          <w:szCs w:val="22"/>
        </w:rPr>
      </w:pPr>
      <w:r w:rsidRPr="00C5554F">
        <w:rPr>
          <w:rFonts w:ascii="Avenir Book" w:hAnsi="Avenir Book" w:cstheme="minorHAnsi"/>
          <w:color w:val="000000"/>
          <w:sz w:val="22"/>
          <w:szCs w:val="22"/>
        </w:rPr>
        <w:t>Faculty of Humanities and Social Sciences, University of Rijeka, Croatia</w:t>
      </w:r>
    </w:p>
    <w:p w:rsidR="00C5554F" w:rsidRDefault="00C5554F" w:rsidP="00C5554F">
      <w:pPr>
        <w:rPr>
          <w:rFonts w:ascii="Avenir Book" w:hAnsi="Avenir Book"/>
          <w:sz w:val="22"/>
          <w:szCs w:val="22"/>
          <w:lang w:val="en-GB"/>
        </w:rPr>
      </w:pPr>
    </w:p>
    <w:p w:rsidR="005F263F" w:rsidRDefault="005F263F" w:rsidP="00C5554F">
      <w:pPr>
        <w:rPr>
          <w:rFonts w:ascii="Avenir Book" w:hAnsi="Avenir Book"/>
          <w:sz w:val="22"/>
          <w:szCs w:val="22"/>
          <w:lang w:val="en-GB"/>
        </w:rPr>
      </w:pPr>
    </w:p>
    <w:p w:rsidR="005F263F" w:rsidRPr="00C5554F" w:rsidRDefault="005F263F" w:rsidP="00C5554F">
      <w:pPr>
        <w:rPr>
          <w:rFonts w:ascii="Avenir Book" w:hAnsi="Avenir Book"/>
          <w:sz w:val="22"/>
          <w:szCs w:val="22"/>
          <w:lang w:val="en-GB"/>
        </w:rPr>
      </w:pPr>
    </w:p>
    <w:p w:rsidR="00C5554F" w:rsidRPr="00C5554F" w:rsidRDefault="00C5554F" w:rsidP="00C5554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b/>
          <w:bCs/>
          <w:sz w:val="20"/>
          <w:szCs w:val="20"/>
          <w:lang w:val="en-GB"/>
        </w:rPr>
      </w:pPr>
      <w:r w:rsidRPr="00C5554F">
        <w:rPr>
          <w:rFonts w:ascii="Avenir Book" w:hAnsi="Avenir Book"/>
          <w:b/>
          <w:bCs/>
          <w:sz w:val="20"/>
          <w:szCs w:val="20"/>
          <w:lang w:val="en-GB"/>
        </w:rPr>
        <w:t>Please insert your personal information into the table.</w:t>
      </w:r>
    </w:p>
    <w:p w:rsidR="00C5554F" w:rsidRPr="00C5554F" w:rsidRDefault="00C5554F" w:rsidP="00C5554F">
      <w:pPr>
        <w:rPr>
          <w:rFonts w:ascii="Avenir Book" w:hAnsi="Avenir Book"/>
          <w:sz w:val="20"/>
          <w:szCs w:val="20"/>
          <w:lang w:val="en-GB"/>
        </w:rPr>
      </w:pPr>
    </w:p>
    <w:tbl>
      <w:tblPr>
        <w:tblStyle w:val="TableGrid"/>
        <w:tblW w:w="0" w:type="auto"/>
        <w:tblLook w:val="04A0" w:firstRow="1" w:lastRow="0" w:firstColumn="1" w:lastColumn="0" w:noHBand="0" w:noVBand="1"/>
      </w:tblPr>
      <w:tblGrid>
        <w:gridCol w:w="2972"/>
        <w:gridCol w:w="6044"/>
      </w:tblGrid>
      <w:tr w:rsidR="00C5554F" w:rsidRPr="00C5554F" w:rsidTr="007E7383">
        <w:tc>
          <w:tcPr>
            <w:tcW w:w="2972"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r w:rsidRPr="00C5554F">
              <w:rPr>
                <w:rFonts w:ascii="Avenir Book" w:hAnsi="Avenir Book"/>
                <w:sz w:val="18"/>
                <w:szCs w:val="18"/>
                <w:lang w:val="en-GB"/>
              </w:rPr>
              <w:t>First name</w:t>
            </w:r>
          </w:p>
          <w:p w:rsidR="00C5554F" w:rsidRPr="00C5554F" w:rsidRDefault="00C5554F" w:rsidP="007E7383">
            <w:pPr>
              <w:rPr>
                <w:rFonts w:ascii="Avenir Book" w:hAnsi="Avenir Book"/>
                <w:sz w:val="18"/>
                <w:szCs w:val="18"/>
                <w:lang w:val="en-GB"/>
              </w:rPr>
            </w:pPr>
          </w:p>
        </w:tc>
        <w:tc>
          <w:tcPr>
            <w:tcW w:w="6044"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p>
        </w:tc>
      </w:tr>
      <w:tr w:rsidR="00C5554F" w:rsidRPr="00C5554F" w:rsidTr="007E7383">
        <w:tc>
          <w:tcPr>
            <w:tcW w:w="2972"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r w:rsidRPr="00C5554F">
              <w:rPr>
                <w:rFonts w:ascii="Avenir Book" w:hAnsi="Avenir Book"/>
                <w:sz w:val="18"/>
                <w:szCs w:val="18"/>
                <w:lang w:val="en-GB"/>
              </w:rPr>
              <w:t>Last name</w:t>
            </w:r>
          </w:p>
          <w:p w:rsidR="00C5554F" w:rsidRPr="00C5554F" w:rsidRDefault="00C5554F" w:rsidP="007E7383">
            <w:pPr>
              <w:rPr>
                <w:rFonts w:ascii="Avenir Book" w:hAnsi="Avenir Book"/>
                <w:sz w:val="18"/>
                <w:szCs w:val="18"/>
                <w:lang w:val="en-GB"/>
              </w:rPr>
            </w:pPr>
          </w:p>
        </w:tc>
        <w:tc>
          <w:tcPr>
            <w:tcW w:w="6044"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p>
        </w:tc>
      </w:tr>
      <w:tr w:rsidR="00C5554F" w:rsidRPr="00C5554F" w:rsidTr="007E7383">
        <w:tc>
          <w:tcPr>
            <w:tcW w:w="2972"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r w:rsidRPr="00C5554F">
              <w:rPr>
                <w:rFonts w:ascii="Avenir Book" w:hAnsi="Avenir Book"/>
                <w:sz w:val="18"/>
                <w:szCs w:val="18"/>
                <w:lang w:val="en-GB"/>
              </w:rPr>
              <w:t>Date of birth (DD/MM/YY)</w:t>
            </w:r>
          </w:p>
          <w:p w:rsidR="00C5554F" w:rsidRPr="00C5554F" w:rsidRDefault="00C5554F" w:rsidP="007E7383">
            <w:pPr>
              <w:rPr>
                <w:rFonts w:ascii="Avenir Book" w:hAnsi="Avenir Book"/>
                <w:sz w:val="18"/>
                <w:szCs w:val="18"/>
                <w:lang w:val="en-GB"/>
              </w:rPr>
            </w:pPr>
          </w:p>
        </w:tc>
        <w:tc>
          <w:tcPr>
            <w:tcW w:w="6044" w:type="dxa"/>
          </w:tcPr>
          <w:p w:rsidR="00C5554F" w:rsidRPr="00C5554F" w:rsidRDefault="00C5554F" w:rsidP="007E7383">
            <w:pPr>
              <w:rPr>
                <w:rFonts w:ascii="Avenir Book" w:hAnsi="Avenir Book"/>
                <w:sz w:val="18"/>
                <w:szCs w:val="18"/>
                <w:lang w:val="en-GB"/>
              </w:rPr>
            </w:pPr>
          </w:p>
          <w:p w:rsidR="00C5554F" w:rsidRPr="00C5554F" w:rsidRDefault="00C5554F" w:rsidP="007E7383">
            <w:pPr>
              <w:rPr>
                <w:rFonts w:ascii="Avenir Book" w:hAnsi="Avenir Book"/>
                <w:sz w:val="18"/>
                <w:szCs w:val="18"/>
                <w:lang w:val="en-GB"/>
              </w:rPr>
            </w:pPr>
          </w:p>
        </w:tc>
      </w:tr>
    </w:tbl>
    <w:p w:rsidR="00C5554F" w:rsidRDefault="00C5554F" w:rsidP="00C5554F">
      <w:pPr>
        <w:rPr>
          <w:rFonts w:ascii="Avenir Book" w:hAnsi="Avenir Book"/>
          <w:sz w:val="22"/>
          <w:szCs w:val="22"/>
          <w:lang w:val="en-GB"/>
        </w:rPr>
      </w:pPr>
    </w:p>
    <w:p w:rsidR="00B97E57" w:rsidRPr="00C5554F" w:rsidRDefault="00B97E57" w:rsidP="00C5554F">
      <w:pPr>
        <w:rPr>
          <w:rFonts w:ascii="Avenir Book" w:hAnsi="Avenir Book"/>
          <w:sz w:val="22"/>
          <w:szCs w:val="22"/>
          <w:lang w:val="en-GB"/>
        </w:rPr>
      </w:pPr>
    </w:p>
    <w:p w:rsidR="00C5554F" w:rsidRPr="00C5554F" w:rsidRDefault="00C5554F" w:rsidP="00C5554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b/>
          <w:bCs/>
          <w:sz w:val="20"/>
          <w:szCs w:val="20"/>
          <w:lang w:val="en-GB"/>
        </w:rPr>
      </w:pPr>
      <w:r w:rsidRPr="00C5554F">
        <w:rPr>
          <w:rFonts w:ascii="Avenir Book" w:hAnsi="Avenir Book"/>
          <w:b/>
          <w:bCs/>
          <w:sz w:val="20"/>
          <w:szCs w:val="20"/>
          <w:lang w:val="en-GB"/>
        </w:rPr>
        <w:t>Please answer all three questions for you application to be considered. Please write or paste your answer straight into the word document and ensure that you stick to the word limit. References</w:t>
      </w:r>
      <w:r w:rsidR="005F263F">
        <w:rPr>
          <w:rFonts w:ascii="Avenir Book" w:hAnsi="Avenir Book"/>
          <w:b/>
          <w:bCs/>
          <w:sz w:val="20"/>
          <w:szCs w:val="20"/>
          <w:lang w:val="en-GB"/>
        </w:rPr>
        <w:t xml:space="preserve"> (list of literature cited in the answer to question 2.3)</w:t>
      </w:r>
      <w:r w:rsidRPr="00C5554F">
        <w:rPr>
          <w:rFonts w:ascii="Avenir Book" w:hAnsi="Avenir Book"/>
          <w:b/>
          <w:bCs/>
          <w:sz w:val="20"/>
          <w:szCs w:val="20"/>
          <w:lang w:val="en-GB"/>
        </w:rPr>
        <w:t xml:space="preserve"> provided at the end of question 2.3. do not count towards the word limit. </w:t>
      </w:r>
    </w:p>
    <w:p w:rsidR="00C5554F" w:rsidRPr="00C5554F" w:rsidRDefault="00C5554F" w:rsidP="00C5554F">
      <w:pPr>
        <w:pStyle w:val="ListParagraph"/>
        <w:rPr>
          <w:rFonts w:ascii="Avenir Book" w:hAnsi="Avenir Book"/>
          <w:sz w:val="20"/>
          <w:szCs w:val="20"/>
          <w:lang w:val="en-GB"/>
        </w:rPr>
      </w:pPr>
    </w:p>
    <w:p w:rsidR="00C5554F" w:rsidRPr="00C5554F" w:rsidRDefault="00C5554F" w:rsidP="00C5554F">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20"/>
          <w:szCs w:val="20"/>
        </w:rPr>
      </w:pPr>
      <w:r w:rsidRPr="00C5554F">
        <w:rPr>
          <w:rFonts w:ascii="Avenir Book" w:hAnsi="Avenir Book"/>
          <w:sz w:val="20"/>
          <w:szCs w:val="20"/>
          <w:lang w:val="en-GB"/>
        </w:rPr>
        <w:t xml:space="preserve">Why do you want to study cognitive sciences in general and </w:t>
      </w:r>
      <w:r w:rsidRPr="00C5554F">
        <w:rPr>
          <w:rFonts w:ascii="Avenir Book" w:hAnsi="Avenir Book"/>
          <w:i/>
          <w:iCs/>
          <w:sz w:val="20"/>
          <w:szCs w:val="20"/>
        </w:rPr>
        <w:t xml:space="preserve">Cognitive Sciences: Cognition and the Mind </w:t>
      </w:r>
      <w:r w:rsidRPr="00C5554F">
        <w:rPr>
          <w:rFonts w:ascii="Avenir Book" w:hAnsi="Avenir Book"/>
          <w:sz w:val="20"/>
          <w:szCs w:val="20"/>
        </w:rPr>
        <w:t>at the University of Rijeka in particular</w:t>
      </w:r>
      <w:r w:rsidRPr="00C5554F">
        <w:rPr>
          <w:rFonts w:ascii="Avenir Book" w:hAnsi="Avenir Book"/>
          <w:i/>
          <w:iCs/>
          <w:sz w:val="20"/>
          <w:szCs w:val="20"/>
        </w:rPr>
        <w:t xml:space="preserve">? </w:t>
      </w:r>
    </w:p>
    <w:p w:rsidR="00C5554F" w:rsidRPr="00C5554F" w:rsidRDefault="00C5554F" w:rsidP="00C5554F">
      <w:pPr>
        <w:pStyle w:val="ListParagraph"/>
        <w:rPr>
          <w:rFonts w:ascii="Avenir Book" w:hAnsi="Avenir Book"/>
          <w:i/>
          <w:iCs/>
          <w:sz w:val="20"/>
          <w:szCs w:val="20"/>
        </w:rPr>
      </w:pPr>
      <w:r w:rsidRPr="00C5554F">
        <w:rPr>
          <w:rFonts w:ascii="Avenir Book" w:hAnsi="Avenir Book"/>
          <w:i/>
          <w:iCs/>
          <w:sz w:val="20"/>
          <w:szCs w:val="20"/>
        </w:rPr>
        <w:t xml:space="preserve">(200 words)  </w:t>
      </w:r>
    </w:p>
    <w:p w:rsidR="00C5554F" w:rsidRPr="00C5554F" w:rsidRDefault="00C5554F" w:rsidP="00C5554F">
      <w:pPr>
        <w:pStyle w:val="ListParagraph"/>
        <w:rPr>
          <w:rFonts w:ascii="Avenir Book" w:hAnsi="Avenir Book"/>
          <w:i/>
          <w:iCs/>
          <w:sz w:val="20"/>
          <w:szCs w:val="20"/>
        </w:rPr>
      </w:pPr>
    </w:p>
    <w:p w:rsidR="00C5554F" w:rsidRPr="00C5554F" w:rsidRDefault="00C5554F" w:rsidP="00C5554F">
      <w:pPr>
        <w:pStyle w:val="ListParagraph"/>
        <w:rPr>
          <w:rFonts w:ascii="Avenir Book" w:hAnsi="Avenir Book"/>
          <w:i/>
          <w:iCs/>
          <w:sz w:val="20"/>
          <w:szCs w:val="20"/>
        </w:rPr>
      </w:pPr>
    </w:p>
    <w:p w:rsidR="00C5554F" w:rsidRPr="00C5554F" w:rsidRDefault="00C5554F" w:rsidP="00C5554F">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20"/>
          <w:szCs w:val="20"/>
        </w:rPr>
      </w:pPr>
      <w:r w:rsidRPr="00C5554F">
        <w:rPr>
          <w:rFonts w:ascii="Avenir Book" w:hAnsi="Avenir Book"/>
          <w:sz w:val="20"/>
          <w:szCs w:val="20"/>
          <w:lang w:val="en-GB"/>
        </w:rPr>
        <w:t>Based on your background and experiences, why are you a good fit for this programme and how will this programme aid you in developing and achieving your plans and goals for your future career?</w:t>
      </w:r>
      <w:r w:rsidRPr="00C5554F">
        <w:rPr>
          <w:rFonts w:ascii="Avenir Book" w:hAnsi="Avenir Book"/>
          <w:i/>
          <w:iCs/>
          <w:sz w:val="20"/>
          <w:szCs w:val="20"/>
          <w:lang w:val="en-GB"/>
        </w:rPr>
        <w:t>  (200 words)</w:t>
      </w:r>
      <w:r w:rsidRPr="00C5554F">
        <w:rPr>
          <w:rFonts w:ascii="Avenir Book" w:hAnsi="Avenir Book"/>
          <w:i/>
          <w:iCs/>
          <w:sz w:val="20"/>
          <w:szCs w:val="20"/>
        </w:rPr>
        <w:t> </w:t>
      </w:r>
    </w:p>
    <w:p w:rsidR="00C5554F" w:rsidRPr="00C5554F" w:rsidRDefault="00C5554F" w:rsidP="00C5554F">
      <w:pPr>
        <w:rPr>
          <w:rFonts w:ascii="Avenir Book" w:hAnsi="Avenir Book"/>
          <w:sz w:val="20"/>
          <w:szCs w:val="20"/>
        </w:rPr>
      </w:pPr>
    </w:p>
    <w:p w:rsidR="00C5554F" w:rsidRPr="00C5554F" w:rsidRDefault="00C5554F" w:rsidP="00C5554F">
      <w:pPr>
        <w:rPr>
          <w:rFonts w:ascii="Avenir Book" w:hAnsi="Avenir Book"/>
          <w:sz w:val="20"/>
          <w:szCs w:val="20"/>
        </w:rPr>
      </w:pPr>
    </w:p>
    <w:p w:rsidR="00B97E57" w:rsidRDefault="00C5554F" w:rsidP="00B97E57">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20"/>
          <w:szCs w:val="20"/>
        </w:rPr>
      </w:pPr>
      <w:r w:rsidRPr="00B97E57">
        <w:rPr>
          <w:rFonts w:ascii="Avenir Book" w:hAnsi="Avenir Book"/>
          <w:sz w:val="20"/>
          <w:szCs w:val="20"/>
          <w:lang w:val="en-GB"/>
        </w:rPr>
        <w:t>Write a short research proposal that focuses on a research question</w:t>
      </w:r>
      <w:r w:rsidRPr="00B97E57">
        <w:rPr>
          <w:rFonts w:ascii="Avenir Book" w:hAnsi="Avenir Book"/>
          <w:sz w:val="20"/>
          <w:szCs w:val="20"/>
        </w:rPr>
        <w:t xml:space="preserve"> within cognitive sciences that you are interested in</w:t>
      </w:r>
      <w:r w:rsidR="00B97E57">
        <w:rPr>
          <w:rStyle w:val="FootnoteReference"/>
          <w:rFonts w:ascii="Avenir Book" w:hAnsi="Avenir Book"/>
          <w:sz w:val="20"/>
          <w:szCs w:val="20"/>
        </w:rPr>
        <w:footnoteReference w:id="2"/>
      </w:r>
      <w:r w:rsidRPr="00B97E57">
        <w:rPr>
          <w:rFonts w:ascii="Avenir Book" w:hAnsi="Avenir Book"/>
          <w:sz w:val="20"/>
          <w:szCs w:val="20"/>
        </w:rPr>
        <w:t xml:space="preserve">. </w:t>
      </w:r>
      <w:r w:rsidR="00B97E57" w:rsidRPr="00C5554F">
        <w:rPr>
          <w:rFonts w:ascii="Avenir Book" w:hAnsi="Avenir Book"/>
          <w:sz w:val="20"/>
          <w:szCs w:val="20"/>
        </w:rPr>
        <w:t>Explain the concept/phenomenon of interest and give some</w:t>
      </w:r>
      <w:r w:rsidR="00B97E57">
        <w:rPr>
          <w:rFonts w:ascii="Avenir Book" w:hAnsi="Avenir Book"/>
          <w:sz w:val="20"/>
          <w:szCs w:val="20"/>
        </w:rPr>
        <w:t xml:space="preserve"> short</w:t>
      </w:r>
      <w:r w:rsidR="00B97E57" w:rsidRPr="00C5554F">
        <w:rPr>
          <w:rFonts w:ascii="Avenir Book" w:hAnsi="Avenir Book"/>
          <w:sz w:val="20"/>
          <w:szCs w:val="20"/>
        </w:rPr>
        <w:t xml:space="preserve"> background to it. </w:t>
      </w:r>
      <w:r w:rsidR="00B97E57">
        <w:rPr>
          <w:rFonts w:ascii="Avenir Book" w:hAnsi="Avenir Book"/>
          <w:sz w:val="20"/>
          <w:szCs w:val="20"/>
        </w:rPr>
        <w:t>Focus the majority of the proposal on e</w:t>
      </w:r>
      <w:r w:rsidR="00B97E57" w:rsidRPr="00C5554F">
        <w:rPr>
          <w:rFonts w:ascii="Avenir Book" w:hAnsi="Avenir Book"/>
          <w:sz w:val="20"/>
          <w:szCs w:val="20"/>
        </w:rPr>
        <w:t>xplain</w:t>
      </w:r>
      <w:r w:rsidR="00B97E57">
        <w:rPr>
          <w:rFonts w:ascii="Avenir Book" w:hAnsi="Avenir Book"/>
          <w:sz w:val="20"/>
          <w:szCs w:val="20"/>
        </w:rPr>
        <w:t>ing</w:t>
      </w:r>
      <w:r w:rsidR="00B97E57" w:rsidRPr="00C5554F">
        <w:rPr>
          <w:rFonts w:ascii="Avenir Book" w:hAnsi="Avenir Book"/>
          <w:sz w:val="20"/>
          <w:szCs w:val="20"/>
        </w:rPr>
        <w:t xml:space="preserve"> how you would study it, </w:t>
      </w:r>
      <w:r w:rsidR="00B97E57" w:rsidRPr="00C5554F">
        <w:rPr>
          <w:rFonts w:ascii="Avenir Book" w:hAnsi="Avenir Book"/>
          <w:sz w:val="20"/>
          <w:szCs w:val="20"/>
        </w:rPr>
        <w:lastRenderedPageBreak/>
        <w:t>which methods you would use, and what sort of conclusions you may be able to draw from your research</w:t>
      </w:r>
      <w:r w:rsidR="00B97E57">
        <w:rPr>
          <w:rStyle w:val="FootnoteReference"/>
          <w:rFonts w:ascii="Avenir Book" w:hAnsi="Avenir Book"/>
          <w:sz w:val="20"/>
          <w:szCs w:val="20"/>
        </w:rPr>
        <w:footnoteReference w:id="3"/>
      </w:r>
      <w:r w:rsidR="00B97E57" w:rsidRPr="00C5554F">
        <w:rPr>
          <w:rFonts w:ascii="Avenir Book" w:hAnsi="Avenir Book"/>
          <w:sz w:val="20"/>
          <w:szCs w:val="20"/>
        </w:rPr>
        <w:t xml:space="preserve">. </w:t>
      </w:r>
    </w:p>
    <w:p w:rsidR="00B97E57" w:rsidRDefault="00B97E57" w:rsidP="00B97E5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i/>
          <w:iCs/>
          <w:sz w:val="20"/>
          <w:szCs w:val="20"/>
        </w:rPr>
      </w:pPr>
      <w:r w:rsidRPr="00B97E57">
        <w:rPr>
          <w:rFonts w:ascii="Avenir Book" w:hAnsi="Avenir Book"/>
          <w:i/>
          <w:iCs/>
          <w:sz w:val="20"/>
          <w:szCs w:val="20"/>
        </w:rPr>
        <w:t>(400-600 words)</w:t>
      </w:r>
      <w:r>
        <w:rPr>
          <w:rFonts w:ascii="Avenir Book" w:hAnsi="Avenir Book"/>
          <w:i/>
          <w:iCs/>
          <w:sz w:val="20"/>
          <w:szCs w:val="20"/>
        </w:rPr>
        <w:t xml:space="preserve"> </w:t>
      </w:r>
    </w:p>
    <w:p w:rsidR="00B97E57" w:rsidRDefault="00B97E57" w:rsidP="00B97E5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20"/>
          <w:szCs w:val="20"/>
        </w:rPr>
      </w:pPr>
    </w:p>
    <w:p w:rsidR="00B97E57" w:rsidRPr="00B97E57" w:rsidRDefault="00B97E57" w:rsidP="00B97E5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i/>
          <w:iCs/>
          <w:sz w:val="20"/>
          <w:szCs w:val="20"/>
        </w:rPr>
      </w:pPr>
      <w:r w:rsidRPr="00B97E57">
        <w:rPr>
          <w:rFonts w:ascii="Avenir Book" w:hAnsi="Avenir Book"/>
          <w:sz w:val="20"/>
          <w:szCs w:val="20"/>
        </w:rPr>
        <w:t xml:space="preserve">Please include a reference list (i.e., list of literature cited in the text of the research proposal) </w:t>
      </w:r>
    </w:p>
    <w:p w:rsidR="00B97E57" w:rsidRPr="00B97E57" w:rsidRDefault="00B97E57" w:rsidP="00B97E5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20"/>
          <w:szCs w:val="20"/>
        </w:rPr>
      </w:pPr>
      <w:r w:rsidRPr="00B97E57">
        <w:rPr>
          <w:rFonts w:ascii="Avenir Book" w:hAnsi="Avenir Book"/>
          <w:sz w:val="20"/>
          <w:szCs w:val="20"/>
        </w:rPr>
        <w:t>at the end of this section (this does not count towards the word limit).</w:t>
      </w:r>
      <w:r w:rsidRPr="00B97E57">
        <w:rPr>
          <w:rFonts w:ascii="Avenir Book" w:hAnsi="Avenir Book"/>
          <w:i/>
          <w:iCs/>
          <w:sz w:val="20"/>
          <w:szCs w:val="20"/>
        </w:rPr>
        <w:t xml:space="preserve"> </w:t>
      </w:r>
      <w:r w:rsidRPr="00B97E57">
        <w:rPr>
          <w:rFonts w:ascii="Avenir Book" w:hAnsi="Avenir Book"/>
          <w:sz w:val="20"/>
          <w:szCs w:val="20"/>
        </w:rPr>
        <w:t xml:space="preserve">Include 3-5 references in that list. </w:t>
      </w:r>
    </w:p>
    <w:p w:rsidR="00C5554F" w:rsidRPr="00C5554F" w:rsidRDefault="00C5554F" w:rsidP="00C5554F">
      <w:pPr>
        <w:rPr>
          <w:rFonts w:ascii="Avenir Book" w:hAnsi="Avenir Book"/>
          <w:sz w:val="20"/>
          <w:szCs w:val="20"/>
          <w:lang w:val="en-GB"/>
        </w:rPr>
      </w:pPr>
    </w:p>
    <w:p w:rsidR="005F263F" w:rsidRDefault="005F263F" w:rsidP="00C5554F">
      <w:pPr>
        <w:rPr>
          <w:rFonts w:ascii="Avenir Book" w:hAnsi="Avenir Book"/>
          <w:sz w:val="20"/>
          <w:szCs w:val="20"/>
          <w:lang w:val="en-GB"/>
        </w:rPr>
      </w:pPr>
    </w:p>
    <w:p w:rsidR="006B7280" w:rsidRPr="00C5554F" w:rsidRDefault="00C5554F" w:rsidP="00C5554F">
      <w:pPr>
        <w:rPr>
          <w:rFonts w:ascii="Avenir Book" w:hAnsi="Avenir Book"/>
          <w:sz w:val="20"/>
          <w:szCs w:val="20"/>
          <w:lang w:val="en-GB"/>
        </w:rPr>
      </w:pPr>
      <w:r w:rsidRPr="00C5554F">
        <w:rPr>
          <w:rFonts w:ascii="Avenir Book" w:hAnsi="Avenir Book"/>
          <w:sz w:val="20"/>
          <w:szCs w:val="20"/>
          <w:lang w:val="en-GB"/>
        </w:rPr>
        <w:t xml:space="preserve">Please send the filled out Structured Motivation Letter as part of your application to </w:t>
      </w:r>
      <w:hyperlink r:id="rId8" w:history="1">
        <w:r w:rsidRPr="00C5554F">
          <w:rPr>
            <w:rStyle w:val="Hyperlink"/>
            <w:rFonts w:ascii="Avenir Book" w:hAnsi="Avenir Book"/>
            <w:sz w:val="20"/>
            <w:szCs w:val="20"/>
            <w:lang w:val="en-GB"/>
          </w:rPr>
          <w:t>cogsci@uniri.hr</w:t>
        </w:r>
      </w:hyperlink>
      <w:r w:rsidRPr="00C5554F">
        <w:rPr>
          <w:rFonts w:ascii="Avenir Book" w:hAnsi="Avenir Book"/>
          <w:sz w:val="20"/>
          <w:szCs w:val="20"/>
          <w:lang w:val="en-GB"/>
        </w:rPr>
        <w:t xml:space="preserve"> by the application deadline. </w:t>
      </w:r>
    </w:p>
    <w:sectPr w:rsidR="006B7280" w:rsidRPr="00C5554F" w:rsidSect="00A639A3">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486" w:rsidRDefault="00503486" w:rsidP="00E870D6">
      <w:r>
        <w:separator/>
      </w:r>
    </w:p>
  </w:endnote>
  <w:endnote w:type="continuationSeparator" w:id="0">
    <w:p w:rsidR="00503486" w:rsidRDefault="00503486" w:rsidP="00E870D6">
      <w:r>
        <w:continuationSeparator/>
      </w:r>
    </w:p>
  </w:endnote>
  <w:endnote w:type="continuationNotice" w:id="1">
    <w:p w:rsidR="00503486" w:rsidRDefault="00503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2360480"/>
      <w:docPartObj>
        <w:docPartGallery w:val="Page Numbers (Bottom of Page)"/>
        <w:docPartUnique/>
      </w:docPartObj>
    </w:sdtPr>
    <w:sdtContent>
      <w:p w:rsidR="007E31FE" w:rsidRDefault="007E31FE" w:rsidP="00122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E31FE" w:rsidRDefault="007E31FE" w:rsidP="007E3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FF3" w:rsidRPr="007E31FE" w:rsidRDefault="005E5C8F" w:rsidP="007E31FE">
    <w:pPr>
      <w:pStyle w:val="Footer"/>
      <w:ind w:right="360"/>
      <w:rPr>
        <w:rFonts w:asciiTheme="minorHAnsi" w:hAnsiTheme="minorHAnsi" w:cstheme="minorHAnsi"/>
        <w:sz w:val="20"/>
        <w:szCs w:val="20"/>
        <w:lang w:val="en-GB"/>
      </w:rPr>
    </w:pPr>
    <w:r w:rsidRPr="005E5C8F">
      <w:rPr>
        <w:rFonts w:asciiTheme="minorHAnsi" w:hAnsiTheme="minorHAnsi" w:cstheme="minorHAnsi"/>
        <w:noProof/>
        <w:color w:val="808080" w:themeColor="background1" w:themeShade="80"/>
        <w:sz w:val="20"/>
        <w:szCs w:val="20"/>
        <w:lang w:val="en-GB" w:eastAsia="zh-CN"/>
      </w:rPr>
      <mc:AlternateContent>
        <mc:Choice Requires="wpg">
          <w:drawing>
            <wp:anchor distT="0" distB="0" distL="0" distR="0" simplePos="0" relativeHeight="251661312" behindDoc="0" locked="0" layoutInCell="1" allowOverlap="1" wp14:anchorId="005C7E8C" wp14:editId="3C846894">
              <wp:simplePos x="0" y="0"/>
              <wp:positionH relativeFrom="margin">
                <wp:posOffset>0</wp:posOffset>
              </wp:positionH>
              <wp:positionV relativeFrom="bottomMargin">
                <wp:posOffset>183515</wp:posOffset>
              </wp:positionV>
              <wp:extent cx="6055995" cy="320040"/>
              <wp:effectExtent l="0" t="0" r="1905" b="0"/>
              <wp:wrapSquare wrapText="bothSides"/>
              <wp:docPr id="37" name="Group 37"/>
              <wp:cNvGraphicFramePr/>
              <a:graphic xmlns:a="http://schemas.openxmlformats.org/drawingml/2006/main">
                <a:graphicData uri="http://schemas.microsoft.com/office/word/2010/wordprocessingGroup">
                  <wpg:wgp>
                    <wpg:cNvGrpSpPr/>
                    <wpg:grpSpPr>
                      <a:xfrm>
                        <a:off x="0" y="0"/>
                        <a:ext cx="6055995"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5450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C8F" w:rsidRPr="00C64927" w:rsidRDefault="00C64927" w:rsidP="005E5C8F">
                            <w:pPr>
                              <w:rPr>
                                <w:rFonts w:ascii="Avenir Light" w:hAnsi="Avenir Light" w:cstheme="minorHAnsi"/>
                                <w:color w:val="000000" w:themeColor="text1"/>
                                <w:sz w:val="20"/>
                                <w:szCs w:val="20"/>
                                <w:lang w:val="en-GB"/>
                              </w:rPr>
                            </w:pPr>
                            <w:r w:rsidRPr="00C64927">
                              <w:rPr>
                                <w:rFonts w:ascii="Avenir Light" w:hAnsi="Avenir Light" w:cstheme="minorHAnsi"/>
                                <w:color w:val="000000" w:themeColor="text1"/>
                                <w:sz w:val="20"/>
                                <w:szCs w:val="20"/>
                                <w:lang w:val="en-GB"/>
                              </w:rPr>
                              <w:t xml:space="preserve">Cognitive </w:t>
                            </w:r>
                            <w:proofErr w:type="gramStart"/>
                            <w:r w:rsidRPr="00C64927">
                              <w:rPr>
                                <w:rFonts w:ascii="Avenir Light" w:hAnsi="Avenir Light" w:cstheme="minorHAnsi"/>
                                <w:color w:val="000000" w:themeColor="text1"/>
                                <w:sz w:val="20"/>
                                <w:szCs w:val="20"/>
                                <w:lang w:val="en-GB"/>
                              </w:rPr>
                              <w:t>Sciences  |</w:t>
                            </w:r>
                            <w:proofErr w:type="gramEnd"/>
                            <w:r w:rsidRPr="00C64927">
                              <w:rPr>
                                <w:rFonts w:ascii="Avenir Light" w:hAnsi="Avenir Light" w:cstheme="minorHAnsi"/>
                                <w:color w:val="000000" w:themeColor="text1"/>
                                <w:sz w:val="20"/>
                                <w:szCs w:val="20"/>
                                <w:lang w:val="en-GB"/>
                              </w:rPr>
                              <w:t xml:space="preserve">  </w:t>
                            </w:r>
                            <w:r w:rsidR="005E5C8F" w:rsidRPr="00C64927">
                              <w:rPr>
                                <w:rFonts w:ascii="Avenir Light" w:hAnsi="Avenir Light" w:cstheme="minorHAnsi"/>
                                <w:color w:val="000000" w:themeColor="text1"/>
                                <w:sz w:val="20"/>
                                <w:szCs w:val="20"/>
                                <w:lang w:val="en-GB"/>
                              </w:rPr>
                              <w:t>Faculty of Humanities and Social Sciences</w:t>
                            </w:r>
                            <w:r w:rsidRPr="00C64927">
                              <w:rPr>
                                <w:rFonts w:ascii="Avenir Light" w:hAnsi="Avenir Light" w:cstheme="minorHAnsi"/>
                                <w:color w:val="000000" w:themeColor="text1"/>
                                <w:sz w:val="20"/>
                                <w:szCs w:val="20"/>
                                <w:lang w:val="en-GB"/>
                              </w:rPr>
                              <w:t xml:space="preserve">  |  </w:t>
                            </w:r>
                            <w:r w:rsidR="005E5C8F" w:rsidRPr="00C64927">
                              <w:rPr>
                                <w:rFonts w:ascii="Avenir Light" w:hAnsi="Avenir Light" w:cstheme="minorHAnsi"/>
                                <w:color w:val="000000" w:themeColor="text1"/>
                                <w:sz w:val="20"/>
                                <w:szCs w:val="20"/>
                                <w:lang w:val="en-GB"/>
                              </w:rPr>
                              <w:t>University of Rijeka</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5C7E8C" id="Group 37" o:spid="_x0000_s1026" style="position:absolute;margin-left:0;margin-top:14.45pt;width:476.85pt;height:25.2pt;z-index:251661312;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5450;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rsidR="005E5C8F" w:rsidRPr="00C64927" w:rsidRDefault="00C64927" w:rsidP="005E5C8F">
                      <w:pPr>
                        <w:rPr>
                          <w:rFonts w:ascii="Avenir Light" w:hAnsi="Avenir Light" w:cstheme="minorHAnsi"/>
                          <w:color w:val="000000" w:themeColor="text1"/>
                          <w:sz w:val="20"/>
                          <w:szCs w:val="20"/>
                          <w:lang w:val="en-GB"/>
                        </w:rPr>
                      </w:pPr>
                      <w:r w:rsidRPr="00C64927">
                        <w:rPr>
                          <w:rFonts w:ascii="Avenir Light" w:hAnsi="Avenir Light" w:cstheme="minorHAnsi"/>
                          <w:color w:val="000000" w:themeColor="text1"/>
                          <w:sz w:val="20"/>
                          <w:szCs w:val="20"/>
                          <w:lang w:val="en-GB"/>
                        </w:rPr>
                        <w:t xml:space="preserve">Cognitive </w:t>
                      </w:r>
                      <w:proofErr w:type="gramStart"/>
                      <w:r w:rsidRPr="00C64927">
                        <w:rPr>
                          <w:rFonts w:ascii="Avenir Light" w:hAnsi="Avenir Light" w:cstheme="minorHAnsi"/>
                          <w:color w:val="000000" w:themeColor="text1"/>
                          <w:sz w:val="20"/>
                          <w:szCs w:val="20"/>
                          <w:lang w:val="en-GB"/>
                        </w:rPr>
                        <w:t>Sciences  |</w:t>
                      </w:r>
                      <w:proofErr w:type="gramEnd"/>
                      <w:r w:rsidRPr="00C64927">
                        <w:rPr>
                          <w:rFonts w:ascii="Avenir Light" w:hAnsi="Avenir Light" w:cstheme="minorHAnsi"/>
                          <w:color w:val="000000" w:themeColor="text1"/>
                          <w:sz w:val="20"/>
                          <w:szCs w:val="20"/>
                          <w:lang w:val="en-GB"/>
                        </w:rPr>
                        <w:t xml:space="preserve">  </w:t>
                      </w:r>
                      <w:r w:rsidR="005E5C8F" w:rsidRPr="00C64927">
                        <w:rPr>
                          <w:rFonts w:ascii="Avenir Light" w:hAnsi="Avenir Light" w:cstheme="minorHAnsi"/>
                          <w:color w:val="000000" w:themeColor="text1"/>
                          <w:sz w:val="20"/>
                          <w:szCs w:val="20"/>
                          <w:lang w:val="en-GB"/>
                        </w:rPr>
                        <w:t>Faculty of Humanities and Social Sciences</w:t>
                      </w:r>
                      <w:r w:rsidRPr="00C64927">
                        <w:rPr>
                          <w:rFonts w:ascii="Avenir Light" w:hAnsi="Avenir Light" w:cstheme="minorHAnsi"/>
                          <w:color w:val="000000" w:themeColor="text1"/>
                          <w:sz w:val="20"/>
                          <w:szCs w:val="20"/>
                          <w:lang w:val="en-GB"/>
                        </w:rPr>
                        <w:t xml:space="preserve">  |  </w:t>
                      </w:r>
                      <w:r w:rsidR="005E5C8F" w:rsidRPr="00C64927">
                        <w:rPr>
                          <w:rFonts w:ascii="Avenir Light" w:hAnsi="Avenir Light" w:cstheme="minorHAnsi"/>
                          <w:color w:val="000000" w:themeColor="text1"/>
                          <w:sz w:val="20"/>
                          <w:szCs w:val="20"/>
                          <w:lang w:val="en-GB"/>
                        </w:rPr>
                        <w:t>University of Rijeka</w:t>
                      </w:r>
                    </w:p>
                  </w:txbxContent>
                </v:textbox>
              </v:shape>
              <w10:wrap type="square" anchorx="margin" anchory="margin"/>
            </v:group>
          </w:pict>
        </mc:Fallback>
      </mc:AlternateContent>
    </w:r>
    <w:r w:rsidRPr="005E5C8F">
      <w:rPr>
        <w:rFonts w:asciiTheme="minorHAnsi" w:hAnsiTheme="minorHAnsi" w:cstheme="minorHAnsi"/>
        <w:noProof/>
        <w:sz w:val="20"/>
        <w:szCs w:val="20"/>
        <w:lang w:val="en-GB" w:eastAsia="zh-CN"/>
      </w:rPr>
      <mc:AlternateContent>
        <mc:Choice Requires="wps">
          <w:drawing>
            <wp:anchor distT="0" distB="0" distL="0" distR="0" simplePos="0" relativeHeight="251660288" behindDoc="0" locked="0" layoutInCell="1" allowOverlap="1" wp14:anchorId="0703191F" wp14:editId="7C6E0FCC">
              <wp:simplePos x="0" y="0"/>
              <wp:positionH relativeFrom="rightMargin">
                <wp:posOffset>155575</wp:posOffset>
              </wp:positionH>
              <wp:positionV relativeFrom="bottomMargin">
                <wp:posOffset>181610</wp:posOffset>
              </wp:positionV>
              <wp:extent cx="302260" cy="320040"/>
              <wp:effectExtent l="0" t="0" r="2540" b="0"/>
              <wp:wrapSquare wrapText="bothSides"/>
              <wp:docPr id="40" name="Rectangle 40"/>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C8F" w:rsidRPr="00C64927" w:rsidRDefault="005E5C8F">
                          <w:pPr>
                            <w:jc w:val="right"/>
                            <w:rPr>
                              <w:rFonts w:ascii="Avenir Book" w:hAnsi="Avenir Book" w:cstheme="minorHAnsi"/>
                              <w:color w:val="FFFFFF" w:themeColor="background1"/>
                              <w:sz w:val="20"/>
                              <w:szCs w:val="20"/>
                            </w:rPr>
                          </w:pPr>
                          <w:r w:rsidRPr="00C64927">
                            <w:rPr>
                              <w:rFonts w:ascii="Avenir Book" w:hAnsi="Avenir Book" w:cstheme="minorHAnsi"/>
                              <w:color w:val="FFFFFF" w:themeColor="background1"/>
                              <w:sz w:val="20"/>
                              <w:szCs w:val="20"/>
                            </w:rPr>
                            <w:fldChar w:fldCharType="begin"/>
                          </w:r>
                          <w:r w:rsidRPr="00C64927">
                            <w:rPr>
                              <w:rFonts w:ascii="Avenir Book" w:hAnsi="Avenir Book" w:cstheme="minorHAnsi"/>
                              <w:color w:val="FFFFFF" w:themeColor="background1"/>
                              <w:sz w:val="20"/>
                              <w:szCs w:val="20"/>
                            </w:rPr>
                            <w:instrText xml:space="preserve"> PAGE   \* MERGEFORMAT </w:instrText>
                          </w:r>
                          <w:r w:rsidRPr="00C64927">
                            <w:rPr>
                              <w:rFonts w:ascii="Avenir Book" w:hAnsi="Avenir Book" w:cstheme="minorHAnsi"/>
                              <w:color w:val="FFFFFF" w:themeColor="background1"/>
                              <w:sz w:val="20"/>
                              <w:szCs w:val="20"/>
                            </w:rPr>
                            <w:fldChar w:fldCharType="separate"/>
                          </w:r>
                          <w:r w:rsidRPr="00C64927">
                            <w:rPr>
                              <w:rFonts w:ascii="Avenir Book" w:hAnsi="Avenir Book" w:cstheme="minorHAnsi"/>
                              <w:noProof/>
                              <w:color w:val="FFFFFF" w:themeColor="background1"/>
                              <w:sz w:val="20"/>
                              <w:szCs w:val="20"/>
                            </w:rPr>
                            <w:t>2</w:t>
                          </w:r>
                          <w:r w:rsidRPr="00C64927">
                            <w:rPr>
                              <w:rFonts w:ascii="Avenir Book" w:hAnsi="Avenir Book" w:cstheme="minorHAnsi"/>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3191F" id="Rectangle 40" o:spid="_x0000_s1029" style="position:absolute;margin-left:12.25pt;margin-top:14.3pt;width:23.8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" fillcolor="black [3213]" stroked="f" strokeweight="3pt">
              <v:textbox>
                <w:txbxContent>
                  <w:p w:rsidR="005E5C8F" w:rsidRPr="00C64927" w:rsidRDefault="005E5C8F">
                    <w:pPr>
                      <w:jc w:val="right"/>
                      <w:rPr>
                        <w:rFonts w:ascii="Avenir Book" w:hAnsi="Avenir Book" w:cstheme="minorHAnsi"/>
                        <w:color w:val="FFFFFF" w:themeColor="background1"/>
                        <w:sz w:val="20"/>
                        <w:szCs w:val="20"/>
                      </w:rPr>
                    </w:pPr>
                    <w:r w:rsidRPr="00C64927">
                      <w:rPr>
                        <w:rFonts w:ascii="Avenir Book" w:hAnsi="Avenir Book" w:cstheme="minorHAnsi"/>
                        <w:color w:val="FFFFFF" w:themeColor="background1"/>
                        <w:sz w:val="20"/>
                        <w:szCs w:val="20"/>
                      </w:rPr>
                      <w:fldChar w:fldCharType="begin"/>
                    </w:r>
                    <w:r w:rsidRPr="00C64927">
                      <w:rPr>
                        <w:rFonts w:ascii="Avenir Book" w:hAnsi="Avenir Book" w:cstheme="minorHAnsi"/>
                        <w:color w:val="FFFFFF" w:themeColor="background1"/>
                        <w:sz w:val="20"/>
                        <w:szCs w:val="20"/>
                      </w:rPr>
                      <w:instrText xml:space="preserve"> PAGE   \* MERGEFORMAT </w:instrText>
                    </w:r>
                    <w:r w:rsidRPr="00C64927">
                      <w:rPr>
                        <w:rFonts w:ascii="Avenir Book" w:hAnsi="Avenir Book" w:cstheme="minorHAnsi"/>
                        <w:color w:val="FFFFFF" w:themeColor="background1"/>
                        <w:sz w:val="20"/>
                        <w:szCs w:val="20"/>
                      </w:rPr>
                      <w:fldChar w:fldCharType="separate"/>
                    </w:r>
                    <w:r w:rsidRPr="00C64927">
                      <w:rPr>
                        <w:rFonts w:ascii="Avenir Book" w:hAnsi="Avenir Book" w:cstheme="minorHAnsi"/>
                        <w:noProof/>
                        <w:color w:val="FFFFFF" w:themeColor="background1"/>
                        <w:sz w:val="20"/>
                        <w:szCs w:val="20"/>
                      </w:rPr>
                      <w:t>2</w:t>
                    </w:r>
                    <w:r w:rsidRPr="00C64927">
                      <w:rPr>
                        <w:rFonts w:ascii="Avenir Book" w:hAnsi="Avenir Book" w:cstheme="minorHAnsi"/>
                        <w:noProof/>
                        <w:color w:val="FFFFFF" w:themeColor="background1"/>
                        <w:sz w:val="20"/>
                        <w:szCs w:val="20"/>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4609" w:rsidRPr="00A639A3" w:rsidRDefault="00A639A3" w:rsidP="00A639A3">
    <w:pPr>
      <w:pStyle w:val="Footer"/>
      <w:ind w:right="360"/>
      <w:rPr>
        <w:rFonts w:asciiTheme="minorHAnsi" w:hAnsiTheme="minorHAnsi" w:cstheme="minorHAnsi"/>
        <w:sz w:val="20"/>
        <w:szCs w:val="20"/>
        <w:lang w:val="en-GB"/>
      </w:rPr>
    </w:pPr>
    <w:r>
      <w:rPr>
        <w:rFonts w:ascii="Avenir Book" w:hAnsi="Avenir Book"/>
        <w:noProof/>
        <w:sz w:val="18"/>
        <w:szCs w:val="18"/>
        <w:bdr w:val="none" w:sz="0" w:space="0" w:color="auto"/>
      </w:rPr>
      <mc:AlternateContent>
        <mc:Choice Requires="wps">
          <w:drawing>
            <wp:anchor distT="0" distB="0" distL="114300" distR="114300" simplePos="0" relativeHeight="251666431" behindDoc="0" locked="0" layoutInCell="1" allowOverlap="1" wp14:anchorId="24C05122" wp14:editId="15880F57">
              <wp:simplePos x="0" y="0"/>
              <wp:positionH relativeFrom="column">
                <wp:posOffset>-103909</wp:posOffset>
              </wp:positionH>
              <wp:positionV relativeFrom="paragraph">
                <wp:posOffset>182938</wp:posOffset>
              </wp:positionV>
              <wp:extent cx="6295621" cy="415636"/>
              <wp:effectExtent l="0" t="0" r="16510" b="16510"/>
              <wp:wrapNone/>
              <wp:docPr id="18" name="Rectangle 18"/>
              <wp:cNvGraphicFramePr/>
              <a:graphic xmlns:a="http://schemas.openxmlformats.org/drawingml/2006/main">
                <a:graphicData uri="http://schemas.microsoft.com/office/word/2010/wordprocessingShape">
                  <wps:wsp>
                    <wps:cNvSpPr/>
                    <wps:spPr>
                      <a:xfrm>
                        <a:off x="0" y="0"/>
                        <a:ext cx="6295621" cy="4156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3A49A" id="Rectangle 18" o:spid="_x0000_s1026" style="position:absolute;margin-left:-8.2pt;margin-top:14.4pt;width:495.7pt;height:32.75pt;z-index:2516664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" fillcolor="white [3212]" strokecolor="white [3212]" strokeweight="1pt"/>
          </w:pict>
        </mc:Fallback>
      </mc:AlternateContent>
    </w:r>
    <w:r>
      <w:rPr>
        <w:rFonts w:ascii="Avenir Book" w:hAnsi="Avenir Book"/>
        <w:sz w:val="18"/>
        <w:szCs w:val="18"/>
      </w:rPr>
      <w:tab/>
    </w:r>
    <w:r w:rsidRPr="005E5C8F">
      <w:rPr>
        <w:rFonts w:asciiTheme="minorHAnsi" w:hAnsiTheme="minorHAnsi" w:cstheme="minorHAnsi"/>
        <w:noProof/>
        <w:color w:val="808080" w:themeColor="background1" w:themeShade="80"/>
        <w:sz w:val="20"/>
        <w:szCs w:val="20"/>
        <w:lang w:val="en-GB" w:eastAsia="zh-CN"/>
      </w:rPr>
      <mc:AlternateContent>
        <mc:Choice Requires="wpg">
          <w:drawing>
            <wp:anchor distT="0" distB="0" distL="0" distR="0" simplePos="0" relativeHeight="251668480" behindDoc="0" locked="0" layoutInCell="1" allowOverlap="1" wp14:anchorId="0470334E" wp14:editId="5F6CEBC9">
              <wp:simplePos x="0" y="0"/>
              <wp:positionH relativeFrom="margin">
                <wp:posOffset>0</wp:posOffset>
              </wp:positionH>
              <wp:positionV relativeFrom="bottomMargin">
                <wp:posOffset>183515</wp:posOffset>
              </wp:positionV>
              <wp:extent cx="6055995" cy="320040"/>
              <wp:effectExtent l="0" t="0" r="1905" b="0"/>
              <wp:wrapSquare wrapText="bothSides"/>
              <wp:docPr id="14" name="Group 14"/>
              <wp:cNvGraphicFramePr/>
              <a:graphic xmlns:a="http://schemas.openxmlformats.org/drawingml/2006/main">
                <a:graphicData uri="http://schemas.microsoft.com/office/word/2010/wordprocessingGroup">
                  <wpg:wgp>
                    <wpg:cNvGrpSpPr/>
                    <wpg:grpSpPr>
                      <a:xfrm>
                        <a:off x="0" y="0"/>
                        <a:ext cx="6055995" cy="320040"/>
                        <a:chOff x="0" y="0"/>
                        <a:chExt cx="5962650" cy="323851"/>
                      </a:xfrm>
                    </wpg:grpSpPr>
                    <wps:wsp>
                      <wps:cNvPr id="15" name="Rectangle 1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6676"/>
                          <a:ext cx="55450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9A3" w:rsidRPr="00C64927" w:rsidRDefault="00A639A3" w:rsidP="00A639A3">
                            <w:pPr>
                              <w:rPr>
                                <w:rFonts w:ascii="Avenir Light" w:hAnsi="Avenir Light" w:cstheme="minorHAnsi"/>
                                <w:color w:val="000000" w:themeColor="text1"/>
                                <w:sz w:val="20"/>
                                <w:szCs w:val="20"/>
                                <w:lang w:val="en-GB"/>
                              </w:rPr>
                            </w:pPr>
                            <w:r w:rsidRPr="00C64927">
                              <w:rPr>
                                <w:rFonts w:ascii="Avenir Light" w:hAnsi="Avenir Light" w:cstheme="minorHAnsi"/>
                                <w:color w:val="000000" w:themeColor="text1"/>
                                <w:sz w:val="20"/>
                                <w:szCs w:val="20"/>
                                <w:lang w:val="en-GB"/>
                              </w:rPr>
                              <w:t xml:space="preserve">Cognitive </w:t>
                            </w:r>
                            <w:proofErr w:type="gramStart"/>
                            <w:r w:rsidRPr="00C64927">
                              <w:rPr>
                                <w:rFonts w:ascii="Avenir Light" w:hAnsi="Avenir Light" w:cstheme="minorHAnsi"/>
                                <w:color w:val="000000" w:themeColor="text1"/>
                                <w:sz w:val="20"/>
                                <w:szCs w:val="20"/>
                                <w:lang w:val="en-GB"/>
                              </w:rPr>
                              <w:t>Sciences  |</w:t>
                            </w:r>
                            <w:proofErr w:type="gramEnd"/>
                            <w:r w:rsidRPr="00C64927">
                              <w:rPr>
                                <w:rFonts w:ascii="Avenir Light" w:hAnsi="Avenir Light" w:cstheme="minorHAnsi"/>
                                <w:color w:val="000000" w:themeColor="text1"/>
                                <w:sz w:val="20"/>
                                <w:szCs w:val="20"/>
                                <w:lang w:val="en-GB"/>
                              </w:rPr>
                              <w:t xml:space="preserve">  Faculty of Humanities and Social Sciences  |  University of Rijeka</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0334E" id="Group 14" o:spid="_x0000_s1030" style="position:absolute;margin-left:0;margin-top:14.45pt;width:476.85pt;height:25.2pt;z-index:251668480;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">
              <v:rect id="Rectangle 15" o:spid="_x0000_s103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16" o:spid="_x0000_s1032" type="#_x0000_t202" style="position:absolute;top:666;width:55450;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" filled="f" stroked="f" strokeweight=".5pt">
                <v:textbox inset=",,,0">
                  <w:txbxContent>
                    <w:p w:rsidR="00A639A3" w:rsidRPr="00C64927" w:rsidRDefault="00A639A3" w:rsidP="00A639A3">
                      <w:pPr>
                        <w:rPr>
                          <w:rFonts w:ascii="Avenir Light" w:hAnsi="Avenir Light" w:cstheme="minorHAnsi"/>
                          <w:color w:val="000000" w:themeColor="text1"/>
                          <w:sz w:val="20"/>
                          <w:szCs w:val="20"/>
                          <w:lang w:val="en-GB"/>
                        </w:rPr>
                      </w:pPr>
                      <w:r w:rsidRPr="00C64927">
                        <w:rPr>
                          <w:rFonts w:ascii="Avenir Light" w:hAnsi="Avenir Light" w:cstheme="minorHAnsi"/>
                          <w:color w:val="000000" w:themeColor="text1"/>
                          <w:sz w:val="20"/>
                          <w:szCs w:val="20"/>
                          <w:lang w:val="en-GB"/>
                        </w:rPr>
                        <w:t xml:space="preserve">Cognitive </w:t>
                      </w:r>
                      <w:proofErr w:type="gramStart"/>
                      <w:r w:rsidRPr="00C64927">
                        <w:rPr>
                          <w:rFonts w:ascii="Avenir Light" w:hAnsi="Avenir Light" w:cstheme="minorHAnsi"/>
                          <w:color w:val="000000" w:themeColor="text1"/>
                          <w:sz w:val="20"/>
                          <w:szCs w:val="20"/>
                          <w:lang w:val="en-GB"/>
                        </w:rPr>
                        <w:t>Sciences  |</w:t>
                      </w:r>
                      <w:proofErr w:type="gramEnd"/>
                      <w:r w:rsidRPr="00C64927">
                        <w:rPr>
                          <w:rFonts w:ascii="Avenir Light" w:hAnsi="Avenir Light" w:cstheme="minorHAnsi"/>
                          <w:color w:val="000000" w:themeColor="text1"/>
                          <w:sz w:val="20"/>
                          <w:szCs w:val="20"/>
                          <w:lang w:val="en-GB"/>
                        </w:rPr>
                        <w:t xml:space="preserve">  Faculty of Humanities and Social Sciences  |  University of Rijeka</w:t>
                      </w:r>
                    </w:p>
                  </w:txbxContent>
                </v:textbox>
              </v:shape>
              <w10:wrap type="square" anchorx="margin" anchory="margin"/>
            </v:group>
          </w:pict>
        </mc:Fallback>
      </mc:AlternateContent>
    </w:r>
    <w:r w:rsidRPr="005E5C8F">
      <w:rPr>
        <w:rFonts w:asciiTheme="minorHAnsi" w:hAnsiTheme="minorHAnsi" w:cstheme="minorHAnsi"/>
        <w:noProof/>
        <w:sz w:val="20"/>
        <w:szCs w:val="20"/>
        <w:lang w:val="en-GB" w:eastAsia="zh-CN"/>
      </w:rPr>
      <mc:AlternateContent>
        <mc:Choice Requires="wps">
          <w:drawing>
            <wp:anchor distT="0" distB="0" distL="0" distR="0" simplePos="0" relativeHeight="251667456" behindDoc="0" locked="0" layoutInCell="1" allowOverlap="1" wp14:anchorId="709E5D8D" wp14:editId="0677DAC5">
              <wp:simplePos x="0" y="0"/>
              <wp:positionH relativeFrom="rightMargin">
                <wp:posOffset>155575</wp:posOffset>
              </wp:positionH>
              <wp:positionV relativeFrom="bottomMargin">
                <wp:posOffset>181610</wp:posOffset>
              </wp:positionV>
              <wp:extent cx="302260" cy="320040"/>
              <wp:effectExtent l="0" t="0" r="2540" b="0"/>
              <wp:wrapSquare wrapText="bothSides"/>
              <wp:docPr id="17" name="Rectangle 17"/>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9A3" w:rsidRPr="00C64927" w:rsidRDefault="00A639A3" w:rsidP="00A639A3">
                          <w:pPr>
                            <w:jc w:val="right"/>
                            <w:rPr>
                              <w:rFonts w:ascii="Avenir Book" w:hAnsi="Avenir Book" w:cstheme="minorHAnsi"/>
                              <w:color w:val="FFFFFF" w:themeColor="background1"/>
                              <w:sz w:val="20"/>
                              <w:szCs w:val="20"/>
                            </w:rPr>
                          </w:pPr>
                          <w:r w:rsidRPr="00C64927">
                            <w:rPr>
                              <w:rFonts w:ascii="Avenir Book" w:hAnsi="Avenir Book" w:cstheme="minorHAnsi"/>
                              <w:color w:val="FFFFFF" w:themeColor="background1"/>
                              <w:sz w:val="20"/>
                              <w:szCs w:val="20"/>
                            </w:rPr>
                            <w:fldChar w:fldCharType="begin"/>
                          </w:r>
                          <w:r w:rsidRPr="00C64927">
                            <w:rPr>
                              <w:rFonts w:ascii="Avenir Book" w:hAnsi="Avenir Book" w:cstheme="minorHAnsi"/>
                              <w:color w:val="FFFFFF" w:themeColor="background1"/>
                              <w:sz w:val="20"/>
                              <w:szCs w:val="20"/>
                            </w:rPr>
                            <w:instrText xml:space="preserve"> PAGE   \* MERGEFORMAT </w:instrText>
                          </w:r>
                          <w:r w:rsidRPr="00C64927">
                            <w:rPr>
                              <w:rFonts w:ascii="Avenir Book" w:hAnsi="Avenir Book" w:cstheme="minorHAnsi"/>
                              <w:color w:val="FFFFFF" w:themeColor="background1"/>
                              <w:sz w:val="20"/>
                              <w:szCs w:val="20"/>
                            </w:rPr>
                            <w:fldChar w:fldCharType="separate"/>
                          </w:r>
                          <w:r w:rsidRPr="00C64927">
                            <w:rPr>
                              <w:rFonts w:ascii="Avenir Book" w:hAnsi="Avenir Book" w:cstheme="minorHAnsi"/>
                              <w:noProof/>
                              <w:color w:val="FFFFFF" w:themeColor="background1"/>
                              <w:sz w:val="20"/>
                              <w:szCs w:val="20"/>
                            </w:rPr>
                            <w:t>2</w:t>
                          </w:r>
                          <w:r w:rsidRPr="00C64927">
                            <w:rPr>
                              <w:rFonts w:ascii="Avenir Book" w:hAnsi="Avenir Book" w:cstheme="minorHAnsi"/>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E5D8D" id="Rectangle 17" o:spid="_x0000_s1033" style="position:absolute;margin-left:12.25pt;margin-top:14.3pt;width:23.8pt;height:25.2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" fillcolor="black [3213]" stroked="f" strokeweight="3pt">
              <v:textbox>
                <w:txbxContent>
                  <w:p w:rsidR="00A639A3" w:rsidRPr="00C64927" w:rsidRDefault="00A639A3" w:rsidP="00A639A3">
                    <w:pPr>
                      <w:jc w:val="right"/>
                      <w:rPr>
                        <w:rFonts w:ascii="Avenir Book" w:hAnsi="Avenir Book" w:cstheme="minorHAnsi"/>
                        <w:color w:val="FFFFFF" w:themeColor="background1"/>
                        <w:sz w:val="20"/>
                        <w:szCs w:val="20"/>
                      </w:rPr>
                    </w:pPr>
                    <w:r w:rsidRPr="00C64927">
                      <w:rPr>
                        <w:rFonts w:ascii="Avenir Book" w:hAnsi="Avenir Book" w:cstheme="minorHAnsi"/>
                        <w:color w:val="FFFFFF" w:themeColor="background1"/>
                        <w:sz w:val="20"/>
                        <w:szCs w:val="20"/>
                      </w:rPr>
                      <w:fldChar w:fldCharType="begin"/>
                    </w:r>
                    <w:r w:rsidRPr="00C64927">
                      <w:rPr>
                        <w:rFonts w:ascii="Avenir Book" w:hAnsi="Avenir Book" w:cstheme="minorHAnsi"/>
                        <w:color w:val="FFFFFF" w:themeColor="background1"/>
                        <w:sz w:val="20"/>
                        <w:szCs w:val="20"/>
                      </w:rPr>
                      <w:instrText xml:space="preserve"> PAGE   \* MERGEFORMAT </w:instrText>
                    </w:r>
                    <w:r w:rsidRPr="00C64927">
                      <w:rPr>
                        <w:rFonts w:ascii="Avenir Book" w:hAnsi="Avenir Book" w:cstheme="minorHAnsi"/>
                        <w:color w:val="FFFFFF" w:themeColor="background1"/>
                        <w:sz w:val="20"/>
                        <w:szCs w:val="20"/>
                      </w:rPr>
                      <w:fldChar w:fldCharType="separate"/>
                    </w:r>
                    <w:r w:rsidRPr="00C64927">
                      <w:rPr>
                        <w:rFonts w:ascii="Avenir Book" w:hAnsi="Avenir Book" w:cstheme="minorHAnsi"/>
                        <w:noProof/>
                        <w:color w:val="FFFFFF" w:themeColor="background1"/>
                        <w:sz w:val="20"/>
                        <w:szCs w:val="20"/>
                      </w:rPr>
                      <w:t>2</w:t>
                    </w:r>
                    <w:r w:rsidRPr="00C64927">
                      <w:rPr>
                        <w:rFonts w:ascii="Avenir Book" w:hAnsi="Avenir Book" w:cstheme="minorHAnsi"/>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486" w:rsidRDefault="00503486" w:rsidP="00E870D6">
      <w:r>
        <w:separator/>
      </w:r>
    </w:p>
  </w:footnote>
  <w:footnote w:type="continuationSeparator" w:id="0">
    <w:p w:rsidR="00503486" w:rsidRDefault="00503486" w:rsidP="00E870D6">
      <w:r>
        <w:continuationSeparator/>
      </w:r>
    </w:p>
  </w:footnote>
  <w:footnote w:type="continuationNotice" w:id="1">
    <w:p w:rsidR="00503486" w:rsidRDefault="00503486"/>
  </w:footnote>
  <w:footnote w:id="2">
    <w:p w:rsidR="00B97E57" w:rsidRPr="00B97E57" w:rsidRDefault="00B97E57">
      <w:pPr>
        <w:pStyle w:val="FootnoteText"/>
        <w:rPr>
          <w:rFonts w:ascii="Avenir Book" w:hAnsi="Avenir Book"/>
          <w:sz w:val="17"/>
          <w:szCs w:val="17"/>
          <w:lang w:val="en-GB"/>
        </w:rPr>
      </w:pPr>
      <w:r w:rsidRPr="00B97E57">
        <w:rPr>
          <w:rStyle w:val="FootnoteReference"/>
          <w:rFonts w:ascii="Avenir Book" w:hAnsi="Avenir Book"/>
          <w:sz w:val="17"/>
          <w:szCs w:val="17"/>
        </w:rPr>
        <w:footnoteRef/>
      </w:r>
      <w:r w:rsidRPr="00B97E57">
        <w:rPr>
          <w:rFonts w:ascii="Avenir Book" w:hAnsi="Avenir Book"/>
          <w:sz w:val="17"/>
          <w:szCs w:val="17"/>
        </w:rPr>
        <w:t xml:space="preserve"> </w:t>
      </w:r>
      <w:r w:rsidRPr="00B97E57">
        <w:rPr>
          <w:rFonts w:ascii="Avenir Book" w:hAnsi="Avenir Book"/>
          <w:sz w:val="17"/>
          <w:szCs w:val="17"/>
        </w:rPr>
        <w:t>The research proposal does not need to be a research question that you would want to pursue during the Masters, merely a question that you are currently interested in.</w:t>
      </w:r>
    </w:p>
  </w:footnote>
  <w:footnote w:id="3">
    <w:p w:rsidR="00B97E57" w:rsidRPr="00B97E57" w:rsidRDefault="00B97E57" w:rsidP="00B97E5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sz w:val="17"/>
          <w:szCs w:val="17"/>
        </w:rPr>
      </w:pPr>
      <w:r w:rsidRPr="00B97E57">
        <w:rPr>
          <w:rStyle w:val="FootnoteReference"/>
          <w:rFonts w:ascii="Avenir Book" w:hAnsi="Avenir Book"/>
          <w:sz w:val="17"/>
          <w:szCs w:val="17"/>
        </w:rPr>
        <w:footnoteRef/>
      </w:r>
      <w:r w:rsidRPr="00B97E57">
        <w:rPr>
          <w:rFonts w:ascii="Avenir Book" w:hAnsi="Avenir Book"/>
          <w:sz w:val="17"/>
          <w:szCs w:val="17"/>
        </w:rPr>
        <w:t xml:space="preserve"> The research proposal</w:t>
      </w:r>
      <w:r w:rsidRPr="00B97E57">
        <w:rPr>
          <w:rFonts w:ascii="Avenir Book" w:hAnsi="Avenir Book"/>
          <w:sz w:val="17"/>
          <w:szCs w:val="17"/>
        </w:rPr>
        <w:t xml:space="preserve"> can be theoretical or empirical. The best research proposals are focused on a specific research question that could be addressed within a single study/paper. It may be useful to provide references in the text of the proposal to back up statements or arguments. </w:t>
      </w:r>
    </w:p>
    <w:p w:rsidR="00B97E57" w:rsidRDefault="00B97E57" w:rsidP="00B97E57">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venir Book" w:hAnsi="Avenir Book"/>
          <w:sz w:val="20"/>
          <w:szCs w:val="20"/>
        </w:rPr>
      </w:pPr>
    </w:p>
    <w:p w:rsidR="00B97E57" w:rsidRPr="00B97E57" w:rsidRDefault="00B97E5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383A" w:rsidRPr="00C64927" w:rsidRDefault="006A19CD" w:rsidP="00C64927">
    <w:pPr>
      <w:pStyle w:val="Header"/>
      <w:rPr>
        <w:rFonts w:ascii="Avenir Light" w:hAnsi="Avenir Light" w:cstheme="minorHAnsi"/>
        <w:i/>
        <w:iCs/>
        <w:sz w:val="20"/>
        <w:szCs w:val="20"/>
        <w:lang w:val="en-GB"/>
      </w:rPr>
    </w:pPr>
    <w:r>
      <w:rPr>
        <w:noProof/>
      </w:rPr>
      <w:drawing>
        <wp:anchor distT="0" distB="0" distL="114300" distR="114300" simplePos="0" relativeHeight="251665408" behindDoc="0" locked="0" layoutInCell="1" allowOverlap="1" wp14:anchorId="792A5240">
          <wp:simplePos x="0" y="0"/>
          <wp:positionH relativeFrom="column">
            <wp:posOffset>0</wp:posOffset>
          </wp:positionH>
          <wp:positionV relativeFrom="paragraph">
            <wp:posOffset>635</wp:posOffset>
          </wp:positionV>
          <wp:extent cx="138430" cy="138430"/>
          <wp:effectExtent l="0" t="0" r="1270" b="1270"/>
          <wp:wrapSquare wrapText="bothSides"/>
          <wp:docPr id="295280968" name="Picture 11" descr="A black and white circle with a black and white background&#13;&#13;&#13;&#13;&#13;&#10;&#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 black and white circle with a black and white background&#13;&#13;&#13;&#13;&#13;&#10;&#13;&#13;&#13;&#13;&#13;&#10;Description automatically generated"/>
                  <pic:cNvPicPr>
                    <a:picLocks/>
                  </pic:cNvPicPr>
                </pic:nvPicPr>
                <pic:blipFill>
                  <a:blip r:embed="rId1">
                    <a:extLst>
                      <a:ext uri="{28A0092B-C50C-407E-A947-70E740481C1C}">
                        <a14:useLocalDpi xmlns:a14="http://schemas.microsoft.com/office/drawing/2010/main" val="0"/>
                      </a:ext>
                    </a:extLst>
                  </a:blip>
                  <a:srcRect l="19791" t="21204" r="19431" b="20847"/>
                  <a:stretch>
                    <a:fillRect/>
                  </a:stretch>
                </pic:blipFill>
                <pic:spPr bwMode="auto">
                  <a:xfrm>
                    <a:off x="0" y="0"/>
                    <a:ext cx="138430" cy="138430"/>
                  </a:xfrm>
                  <a:prstGeom prst="rect">
                    <a:avLst/>
                  </a:prstGeom>
                  <a:noFill/>
                </pic:spPr>
              </pic:pic>
            </a:graphicData>
          </a:graphic>
          <wp14:sizeRelH relativeFrom="page">
            <wp14:pctWidth>0</wp14:pctWidth>
          </wp14:sizeRelH>
          <wp14:sizeRelV relativeFrom="page">
            <wp14:pctHeight>0</wp14:pctHeight>
          </wp14:sizeRelV>
        </wp:anchor>
      </w:drawing>
    </w:r>
    <w:r w:rsidR="0052383A" w:rsidRPr="00C64927">
      <w:rPr>
        <w:rFonts w:ascii="Avenir Light" w:hAnsi="Avenir Light" w:cstheme="minorHAnsi"/>
        <w:sz w:val="20"/>
        <w:szCs w:val="20"/>
        <w:lang w:val="en-GB"/>
      </w:rPr>
      <w:t xml:space="preserve">Application Form: </w:t>
    </w:r>
    <w:r w:rsidR="0052383A" w:rsidRPr="00C64927">
      <w:rPr>
        <w:rFonts w:ascii="Avenir Light" w:hAnsi="Avenir Light" w:cstheme="minorHAnsi"/>
        <w:i/>
        <w:iCs/>
        <w:sz w:val="20"/>
        <w:szCs w:val="20"/>
        <w:lang w:val="en-GB"/>
      </w:rPr>
      <w:t>Cognitive Sciences: Cognition and the Mind</w:t>
    </w:r>
  </w:p>
  <w:p w:rsidR="005E5C8F" w:rsidRPr="00A84CD3" w:rsidRDefault="005E5C8F">
    <w:pPr>
      <w:pStyle w:val="Header"/>
      <w:rPr>
        <w:rFonts w:asciiTheme="minorHAnsi" w:hAnsiTheme="minorHAnsi" w:cstheme="minorHAnsi"/>
        <w:i/>
        <w:iCs/>
        <w:sz w:val="20"/>
        <w:szCs w:val="20"/>
        <w:lang w:val="en-GB"/>
      </w:rPr>
    </w:pPr>
    <w:r>
      <w:rPr>
        <w:noProof/>
        <w:bdr w:val="none" w:sz="0" w:space="0" w:color="auto"/>
      </w:rPr>
      <mc:AlternateContent>
        <mc:Choice Requires="wps">
          <w:drawing>
            <wp:anchor distT="0" distB="0" distL="114300" distR="114300" simplePos="0" relativeHeight="251663360" behindDoc="0" locked="0" layoutInCell="1" allowOverlap="1" wp14:anchorId="384289A6" wp14:editId="5E47B40D">
              <wp:simplePos x="0" y="0"/>
              <wp:positionH relativeFrom="column">
                <wp:posOffset>-60960</wp:posOffset>
              </wp:positionH>
              <wp:positionV relativeFrom="paragraph">
                <wp:posOffset>66040</wp:posOffset>
              </wp:positionV>
              <wp:extent cx="5815584" cy="18000"/>
              <wp:effectExtent l="0" t="0" r="1270" b="0"/>
              <wp:wrapNone/>
              <wp:docPr id="3" name="Rectangle 3"/>
              <wp:cNvGraphicFramePr/>
              <a:graphic xmlns:a="http://schemas.openxmlformats.org/drawingml/2006/main">
                <a:graphicData uri="http://schemas.microsoft.com/office/word/2010/wordprocessingShape">
                  <wps:wsp>
                    <wps:cNvSpPr/>
                    <wps:spPr>
                      <a:xfrm>
                        <a:off x="0" y="0"/>
                        <a:ext cx="5815584" cy="1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0B6A" id="Rectangle 3" o:spid="_x0000_s1026" style="position:absolute;margin-left:-4.8pt;margin-top:5.2pt;width:457.9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" fillcolor="black [3213]"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3B58" w:rsidRDefault="00C64927" w:rsidP="004B3B58">
    <w:pPr>
      <w:pStyle w:val="Header"/>
      <w:tabs>
        <w:tab w:val="clear" w:pos="4513"/>
        <w:tab w:val="clear" w:pos="9026"/>
        <w:tab w:val="left" w:pos="2758"/>
      </w:tabs>
      <w:rPr>
        <w:lang w:val="en-GB"/>
      </w:rPr>
    </w:pPr>
    <w:r w:rsidRPr="00C64927">
      <w:rPr>
        <w:noProof/>
        <w:lang w:val="en-GB"/>
      </w:rPr>
      <w:drawing>
        <wp:anchor distT="0" distB="0" distL="114300" distR="114300" simplePos="0" relativeHeight="251664384" behindDoc="0" locked="0" layoutInCell="1" allowOverlap="1" wp14:anchorId="1799DC1A" wp14:editId="43DB8A78">
          <wp:simplePos x="0" y="0"/>
          <wp:positionH relativeFrom="column">
            <wp:posOffset>-922655</wp:posOffset>
          </wp:positionH>
          <wp:positionV relativeFrom="paragraph">
            <wp:posOffset>-449580</wp:posOffset>
          </wp:positionV>
          <wp:extent cx="7616825" cy="1906905"/>
          <wp:effectExtent l="0" t="0" r="3175" b="0"/>
          <wp:wrapTopAndBottom/>
          <wp:docPr id="1" name="Picture 1" descr="A black and white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825" cy="1906905"/>
                  </a:xfrm>
                  <a:prstGeom prst="rect">
                    <a:avLst/>
                  </a:prstGeom>
                </pic:spPr>
              </pic:pic>
            </a:graphicData>
          </a:graphic>
          <wp14:sizeRelH relativeFrom="page">
            <wp14:pctWidth>0</wp14:pctWidth>
          </wp14:sizeRelH>
          <wp14:sizeRelV relativeFrom="page">
            <wp14:pctHeight>0</wp14:pctHeight>
          </wp14:sizeRelV>
        </wp:anchor>
      </w:drawing>
    </w:r>
    <w:r w:rsidR="004B3B58">
      <w:rPr>
        <w:lang w:val="en-GB"/>
      </w:rPr>
      <w:tab/>
    </w:r>
  </w:p>
  <w:p w:rsidR="004B3B58" w:rsidRPr="00544F83" w:rsidRDefault="004B3B58">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alt="A black and white circle with a black and white background&#13;&#13;&#13;&#13;&#13;&#13;&#13;&#10;&#13;&#13;&#13;&#13;&#13;&#13;&#13;&#10;Description automatically generated" style="width:1026pt;height:1026pt;visibility:visible;mso-wrap-style:square" o:bullet="t">
        <v:imagedata r:id="rId1" o:title="A black and white circle with a black and white background&#13;&#13;&#13;&#13;&#13;&#13;&#13;&#10;&#13;&#13;&#13;&#13;&#13;&#13;&#13;&#10;Description automatically generated" croptop="13896f" cropbottom="13662f" cropleft="12970f" cropright="12734f"/>
      </v:shape>
    </w:pict>
  </w:numPicBullet>
  <w:abstractNum w:abstractNumId="0" w15:restartNumberingAfterBreak="0">
    <w:nsid w:val="1E960C4A"/>
    <w:multiLevelType w:val="hybridMultilevel"/>
    <w:tmpl w:val="54AE1BB2"/>
    <w:lvl w:ilvl="0" w:tplc="FBD003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4B0B"/>
    <w:multiLevelType w:val="hybridMultilevel"/>
    <w:tmpl w:val="6A92C06C"/>
    <w:lvl w:ilvl="0" w:tplc="7320F390">
      <w:start w:val="3"/>
      <w:numFmt w:val="decimal"/>
      <w:lvlText w:val="%1."/>
      <w:lvlJc w:val="left"/>
      <w:pPr>
        <w:tabs>
          <w:tab w:val="num" w:pos="720"/>
        </w:tabs>
        <w:ind w:left="720" w:hanging="360"/>
      </w:pPr>
    </w:lvl>
    <w:lvl w:ilvl="1" w:tplc="87764270" w:tentative="1">
      <w:start w:val="1"/>
      <w:numFmt w:val="decimal"/>
      <w:lvlText w:val="%2."/>
      <w:lvlJc w:val="left"/>
      <w:pPr>
        <w:tabs>
          <w:tab w:val="num" w:pos="1440"/>
        </w:tabs>
        <w:ind w:left="1440" w:hanging="360"/>
      </w:pPr>
    </w:lvl>
    <w:lvl w:ilvl="2" w:tplc="13227B8A" w:tentative="1">
      <w:start w:val="1"/>
      <w:numFmt w:val="decimal"/>
      <w:lvlText w:val="%3."/>
      <w:lvlJc w:val="left"/>
      <w:pPr>
        <w:tabs>
          <w:tab w:val="num" w:pos="2160"/>
        </w:tabs>
        <w:ind w:left="2160" w:hanging="360"/>
      </w:pPr>
    </w:lvl>
    <w:lvl w:ilvl="3" w:tplc="E800CECC" w:tentative="1">
      <w:start w:val="1"/>
      <w:numFmt w:val="decimal"/>
      <w:lvlText w:val="%4."/>
      <w:lvlJc w:val="left"/>
      <w:pPr>
        <w:tabs>
          <w:tab w:val="num" w:pos="2880"/>
        </w:tabs>
        <w:ind w:left="2880" w:hanging="360"/>
      </w:pPr>
    </w:lvl>
    <w:lvl w:ilvl="4" w:tplc="1ABE6E4E" w:tentative="1">
      <w:start w:val="1"/>
      <w:numFmt w:val="decimal"/>
      <w:lvlText w:val="%5."/>
      <w:lvlJc w:val="left"/>
      <w:pPr>
        <w:tabs>
          <w:tab w:val="num" w:pos="3600"/>
        </w:tabs>
        <w:ind w:left="3600" w:hanging="360"/>
      </w:pPr>
    </w:lvl>
    <w:lvl w:ilvl="5" w:tplc="2A045570" w:tentative="1">
      <w:start w:val="1"/>
      <w:numFmt w:val="decimal"/>
      <w:lvlText w:val="%6."/>
      <w:lvlJc w:val="left"/>
      <w:pPr>
        <w:tabs>
          <w:tab w:val="num" w:pos="4320"/>
        </w:tabs>
        <w:ind w:left="4320" w:hanging="360"/>
      </w:pPr>
    </w:lvl>
    <w:lvl w:ilvl="6" w:tplc="3C06FAAA" w:tentative="1">
      <w:start w:val="1"/>
      <w:numFmt w:val="decimal"/>
      <w:lvlText w:val="%7."/>
      <w:lvlJc w:val="left"/>
      <w:pPr>
        <w:tabs>
          <w:tab w:val="num" w:pos="5040"/>
        </w:tabs>
        <w:ind w:left="5040" w:hanging="360"/>
      </w:pPr>
    </w:lvl>
    <w:lvl w:ilvl="7" w:tplc="D6225EEC" w:tentative="1">
      <w:start w:val="1"/>
      <w:numFmt w:val="decimal"/>
      <w:lvlText w:val="%8."/>
      <w:lvlJc w:val="left"/>
      <w:pPr>
        <w:tabs>
          <w:tab w:val="num" w:pos="5760"/>
        </w:tabs>
        <w:ind w:left="5760" w:hanging="360"/>
      </w:pPr>
    </w:lvl>
    <w:lvl w:ilvl="8" w:tplc="15A0DFEE" w:tentative="1">
      <w:start w:val="1"/>
      <w:numFmt w:val="decimal"/>
      <w:lvlText w:val="%9."/>
      <w:lvlJc w:val="left"/>
      <w:pPr>
        <w:tabs>
          <w:tab w:val="num" w:pos="6480"/>
        </w:tabs>
        <w:ind w:left="6480" w:hanging="360"/>
      </w:pPr>
    </w:lvl>
  </w:abstractNum>
  <w:abstractNum w:abstractNumId="2" w15:restartNumberingAfterBreak="0">
    <w:nsid w:val="2B3603B0"/>
    <w:multiLevelType w:val="hybridMultilevel"/>
    <w:tmpl w:val="1374C746"/>
    <w:lvl w:ilvl="0" w:tplc="8D8A7A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E41DE1"/>
    <w:multiLevelType w:val="hybridMultilevel"/>
    <w:tmpl w:val="08DEA3B8"/>
    <w:lvl w:ilvl="0" w:tplc="889AE9F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AC4A09"/>
    <w:multiLevelType w:val="hybridMultilevel"/>
    <w:tmpl w:val="A45E12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F4647"/>
    <w:multiLevelType w:val="hybridMultilevel"/>
    <w:tmpl w:val="A51E23F0"/>
    <w:lvl w:ilvl="0" w:tplc="3474D3B0">
      <w:start w:val="1"/>
      <w:numFmt w:val="decimal"/>
      <w:lvlText w:val="%1."/>
      <w:lvlJc w:val="left"/>
      <w:pPr>
        <w:tabs>
          <w:tab w:val="num" w:pos="720"/>
        </w:tabs>
        <w:ind w:left="720" w:hanging="360"/>
      </w:pPr>
    </w:lvl>
    <w:lvl w:ilvl="1" w:tplc="C00AFA16" w:tentative="1">
      <w:start w:val="1"/>
      <w:numFmt w:val="decimal"/>
      <w:lvlText w:val="%2."/>
      <w:lvlJc w:val="left"/>
      <w:pPr>
        <w:tabs>
          <w:tab w:val="num" w:pos="1440"/>
        </w:tabs>
        <w:ind w:left="1440" w:hanging="360"/>
      </w:pPr>
    </w:lvl>
    <w:lvl w:ilvl="2" w:tplc="BF3016A4" w:tentative="1">
      <w:start w:val="1"/>
      <w:numFmt w:val="decimal"/>
      <w:lvlText w:val="%3."/>
      <w:lvlJc w:val="left"/>
      <w:pPr>
        <w:tabs>
          <w:tab w:val="num" w:pos="2160"/>
        </w:tabs>
        <w:ind w:left="2160" w:hanging="360"/>
      </w:pPr>
    </w:lvl>
    <w:lvl w:ilvl="3" w:tplc="1120582C" w:tentative="1">
      <w:start w:val="1"/>
      <w:numFmt w:val="decimal"/>
      <w:lvlText w:val="%4."/>
      <w:lvlJc w:val="left"/>
      <w:pPr>
        <w:tabs>
          <w:tab w:val="num" w:pos="2880"/>
        </w:tabs>
        <w:ind w:left="2880" w:hanging="360"/>
      </w:pPr>
    </w:lvl>
    <w:lvl w:ilvl="4" w:tplc="FD96F658" w:tentative="1">
      <w:start w:val="1"/>
      <w:numFmt w:val="decimal"/>
      <w:lvlText w:val="%5."/>
      <w:lvlJc w:val="left"/>
      <w:pPr>
        <w:tabs>
          <w:tab w:val="num" w:pos="3600"/>
        </w:tabs>
        <w:ind w:left="3600" w:hanging="360"/>
      </w:pPr>
    </w:lvl>
    <w:lvl w:ilvl="5" w:tplc="582C2724" w:tentative="1">
      <w:start w:val="1"/>
      <w:numFmt w:val="decimal"/>
      <w:lvlText w:val="%6."/>
      <w:lvlJc w:val="left"/>
      <w:pPr>
        <w:tabs>
          <w:tab w:val="num" w:pos="4320"/>
        </w:tabs>
        <w:ind w:left="4320" w:hanging="360"/>
      </w:pPr>
    </w:lvl>
    <w:lvl w:ilvl="6" w:tplc="D8549DF8" w:tentative="1">
      <w:start w:val="1"/>
      <w:numFmt w:val="decimal"/>
      <w:lvlText w:val="%7."/>
      <w:lvlJc w:val="left"/>
      <w:pPr>
        <w:tabs>
          <w:tab w:val="num" w:pos="5040"/>
        </w:tabs>
        <w:ind w:left="5040" w:hanging="360"/>
      </w:pPr>
    </w:lvl>
    <w:lvl w:ilvl="7" w:tplc="A204ECCA" w:tentative="1">
      <w:start w:val="1"/>
      <w:numFmt w:val="decimal"/>
      <w:lvlText w:val="%8."/>
      <w:lvlJc w:val="left"/>
      <w:pPr>
        <w:tabs>
          <w:tab w:val="num" w:pos="5760"/>
        </w:tabs>
        <w:ind w:left="5760" w:hanging="360"/>
      </w:pPr>
    </w:lvl>
    <w:lvl w:ilvl="8" w:tplc="927E96DA" w:tentative="1">
      <w:start w:val="1"/>
      <w:numFmt w:val="decimal"/>
      <w:lvlText w:val="%9."/>
      <w:lvlJc w:val="left"/>
      <w:pPr>
        <w:tabs>
          <w:tab w:val="num" w:pos="6480"/>
        </w:tabs>
        <w:ind w:left="6480" w:hanging="360"/>
      </w:pPr>
    </w:lvl>
  </w:abstractNum>
  <w:abstractNum w:abstractNumId="6" w15:restartNumberingAfterBreak="0">
    <w:nsid w:val="48D2583F"/>
    <w:multiLevelType w:val="hybridMultilevel"/>
    <w:tmpl w:val="0E3A44F4"/>
    <w:lvl w:ilvl="0" w:tplc="D07CE08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452CE"/>
    <w:multiLevelType w:val="hybridMultilevel"/>
    <w:tmpl w:val="FB06A320"/>
    <w:lvl w:ilvl="0" w:tplc="B49074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B6EF5"/>
    <w:multiLevelType w:val="hybridMultilevel"/>
    <w:tmpl w:val="168A18F8"/>
    <w:lvl w:ilvl="0" w:tplc="42C8688E">
      <w:start w:val="8"/>
      <w:numFmt w:val="lowerLetter"/>
      <w:lvlText w:val="%1."/>
      <w:lvlJc w:val="left"/>
      <w:pPr>
        <w:tabs>
          <w:tab w:val="num" w:pos="1080"/>
        </w:tabs>
        <w:ind w:left="1080" w:hanging="360"/>
      </w:pPr>
    </w:lvl>
    <w:lvl w:ilvl="1" w:tplc="8AE60F30">
      <w:start w:val="1"/>
      <w:numFmt w:val="decimal"/>
      <w:lvlText w:val="%2."/>
      <w:lvlJc w:val="left"/>
      <w:pPr>
        <w:tabs>
          <w:tab w:val="num" w:pos="1800"/>
        </w:tabs>
        <w:ind w:left="1800" w:hanging="360"/>
      </w:pPr>
    </w:lvl>
    <w:lvl w:ilvl="2" w:tplc="FE4C2D8A" w:tentative="1">
      <w:start w:val="1"/>
      <w:numFmt w:val="decimal"/>
      <w:lvlText w:val="%3."/>
      <w:lvlJc w:val="left"/>
      <w:pPr>
        <w:tabs>
          <w:tab w:val="num" w:pos="2520"/>
        </w:tabs>
        <w:ind w:left="2520" w:hanging="360"/>
      </w:pPr>
    </w:lvl>
    <w:lvl w:ilvl="3" w:tplc="6BC2708C" w:tentative="1">
      <w:start w:val="1"/>
      <w:numFmt w:val="decimal"/>
      <w:lvlText w:val="%4."/>
      <w:lvlJc w:val="left"/>
      <w:pPr>
        <w:tabs>
          <w:tab w:val="num" w:pos="3240"/>
        </w:tabs>
        <w:ind w:left="3240" w:hanging="360"/>
      </w:pPr>
    </w:lvl>
    <w:lvl w:ilvl="4" w:tplc="277AFE34" w:tentative="1">
      <w:start w:val="1"/>
      <w:numFmt w:val="decimal"/>
      <w:lvlText w:val="%5."/>
      <w:lvlJc w:val="left"/>
      <w:pPr>
        <w:tabs>
          <w:tab w:val="num" w:pos="3960"/>
        </w:tabs>
        <w:ind w:left="3960" w:hanging="360"/>
      </w:pPr>
    </w:lvl>
    <w:lvl w:ilvl="5" w:tplc="D696E228" w:tentative="1">
      <w:start w:val="1"/>
      <w:numFmt w:val="decimal"/>
      <w:lvlText w:val="%6."/>
      <w:lvlJc w:val="left"/>
      <w:pPr>
        <w:tabs>
          <w:tab w:val="num" w:pos="4680"/>
        </w:tabs>
        <w:ind w:left="4680" w:hanging="360"/>
      </w:pPr>
    </w:lvl>
    <w:lvl w:ilvl="6" w:tplc="9902790C" w:tentative="1">
      <w:start w:val="1"/>
      <w:numFmt w:val="decimal"/>
      <w:lvlText w:val="%7."/>
      <w:lvlJc w:val="left"/>
      <w:pPr>
        <w:tabs>
          <w:tab w:val="num" w:pos="5400"/>
        </w:tabs>
        <w:ind w:left="5400" w:hanging="360"/>
      </w:pPr>
    </w:lvl>
    <w:lvl w:ilvl="7" w:tplc="2D380FAA" w:tentative="1">
      <w:start w:val="1"/>
      <w:numFmt w:val="decimal"/>
      <w:lvlText w:val="%8."/>
      <w:lvlJc w:val="left"/>
      <w:pPr>
        <w:tabs>
          <w:tab w:val="num" w:pos="6120"/>
        </w:tabs>
        <w:ind w:left="6120" w:hanging="360"/>
      </w:pPr>
    </w:lvl>
    <w:lvl w:ilvl="8" w:tplc="38489860" w:tentative="1">
      <w:start w:val="1"/>
      <w:numFmt w:val="decimal"/>
      <w:lvlText w:val="%9."/>
      <w:lvlJc w:val="left"/>
      <w:pPr>
        <w:tabs>
          <w:tab w:val="num" w:pos="6840"/>
        </w:tabs>
        <w:ind w:left="6840" w:hanging="360"/>
      </w:pPr>
    </w:lvl>
  </w:abstractNum>
  <w:abstractNum w:abstractNumId="9" w15:restartNumberingAfterBreak="0">
    <w:nsid w:val="63FE54D2"/>
    <w:multiLevelType w:val="multilevel"/>
    <w:tmpl w:val="87F664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853610E"/>
    <w:multiLevelType w:val="multilevel"/>
    <w:tmpl w:val="C03EA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9E58A8"/>
    <w:multiLevelType w:val="hybridMultilevel"/>
    <w:tmpl w:val="C15A205C"/>
    <w:lvl w:ilvl="0" w:tplc="B380B474">
      <w:start w:val="1"/>
      <w:numFmt w:val="upperLetter"/>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3A5A76"/>
    <w:multiLevelType w:val="hybridMultilevel"/>
    <w:tmpl w:val="624C5AE8"/>
    <w:lvl w:ilvl="0" w:tplc="003A1014">
      <w:start w:val="1"/>
      <w:numFmt w:val="decimal"/>
      <w:lvlText w:val="%1."/>
      <w:lvlJc w:val="left"/>
      <w:pPr>
        <w:tabs>
          <w:tab w:val="num" w:pos="720"/>
        </w:tabs>
        <w:ind w:left="720" w:hanging="360"/>
      </w:pPr>
    </w:lvl>
    <w:lvl w:ilvl="1" w:tplc="3066FF22" w:tentative="1">
      <w:start w:val="1"/>
      <w:numFmt w:val="decimal"/>
      <w:lvlText w:val="%2."/>
      <w:lvlJc w:val="left"/>
      <w:pPr>
        <w:tabs>
          <w:tab w:val="num" w:pos="1440"/>
        </w:tabs>
        <w:ind w:left="1440" w:hanging="360"/>
      </w:pPr>
    </w:lvl>
    <w:lvl w:ilvl="2" w:tplc="66A06AE4" w:tentative="1">
      <w:start w:val="1"/>
      <w:numFmt w:val="decimal"/>
      <w:lvlText w:val="%3."/>
      <w:lvlJc w:val="left"/>
      <w:pPr>
        <w:tabs>
          <w:tab w:val="num" w:pos="2160"/>
        </w:tabs>
        <w:ind w:left="2160" w:hanging="360"/>
      </w:pPr>
    </w:lvl>
    <w:lvl w:ilvl="3" w:tplc="21AE7AF0" w:tentative="1">
      <w:start w:val="1"/>
      <w:numFmt w:val="decimal"/>
      <w:lvlText w:val="%4."/>
      <w:lvlJc w:val="left"/>
      <w:pPr>
        <w:tabs>
          <w:tab w:val="num" w:pos="2880"/>
        </w:tabs>
        <w:ind w:left="2880" w:hanging="360"/>
      </w:pPr>
    </w:lvl>
    <w:lvl w:ilvl="4" w:tplc="C13A7D00" w:tentative="1">
      <w:start w:val="1"/>
      <w:numFmt w:val="decimal"/>
      <w:lvlText w:val="%5."/>
      <w:lvlJc w:val="left"/>
      <w:pPr>
        <w:tabs>
          <w:tab w:val="num" w:pos="3600"/>
        </w:tabs>
        <w:ind w:left="3600" w:hanging="360"/>
      </w:pPr>
    </w:lvl>
    <w:lvl w:ilvl="5" w:tplc="E1C854CC" w:tentative="1">
      <w:start w:val="1"/>
      <w:numFmt w:val="decimal"/>
      <w:lvlText w:val="%6."/>
      <w:lvlJc w:val="left"/>
      <w:pPr>
        <w:tabs>
          <w:tab w:val="num" w:pos="4320"/>
        </w:tabs>
        <w:ind w:left="4320" w:hanging="360"/>
      </w:pPr>
    </w:lvl>
    <w:lvl w:ilvl="6" w:tplc="994C84C8" w:tentative="1">
      <w:start w:val="1"/>
      <w:numFmt w:val="decimal"/>
      <w:lvlText w:val="%7."/>
      <w:lvlJc w:val="left"/>
      <w:pPr>
        <w:tabs>
          <w:tab w:val="num" w:pos="5040"/>
        </w:tabs>
        <w:ind w:left="5040" w:hanging="360"/>
      </w:pPr>
    </w:lvl>
    <w:lvl w:ilvl="7" w:tplc="71D69B4E" w:tentative="1">
      <w:start w:val="1"/>
      <w:numFmt w:val="decimal"/>
      <w:lvlText w:val="%8."/>
      <w:lvlJc w:val="left"/>
      <w:pPr>
        <w:tabs>
          <w:tab w:val="num" w:pos="5760"/>
        </w:tabs>
        <w:ind w:left="5760" w:hanging="360"/>
      </w:pPr>
    </w:lvl>
    <w:lvl w:ilvl="8" w:tplc="8264CCB2" w:tentative="1">
      <w:start w:val="1"/>
      <w:numFmt w:val="decimal"/>
      <w:lvlText w:val="%9."/>
      <w:lvlJc w:val="left"/>
      <w:pPr>
        <w:tabs>
          <w:tab w:val="num" w:pos="6480"/>
        </w:tabs>
        <w:ind w:left="6480" w:hanging="360"/>
      </w:pPr>
    </w:lvl>
  </w:abstractNum>
  <w:num w:numId="1" w16cid:durableId="1010719103">
    <w:abstractNumId w:val="10"/>
  </w:num>
  <w:num w:numId="2" w16cid:durableId="538081938">
    <w:abstractNumId w:val="0"/>
  </w:num>
  <w:num w:numId="3" w16cid:durableId="176166037">
    <w:abstractNumId w:val="5"/>
  </w:num>
  <w:num w:numId="4" w16cid:durableId="1490752034">
    <w:abstractNumId w:val="9"/>
  </w:num>
  <w:num w:numId="5" w16cid:durableId="1771663329">
    <w:abstractNumId w:val="12"/>
  </w:num>
  <w:num w:numId="6" w16cid:durableId="1643971936">
    <w:abstractNumId w:val="1"/>
  </w:num>
  <w:num w:numId="7" w16cid:durableId="656153719">
    <w:abstractNumId w:val="8"/>
  </w:num>
  <w:num w:numId="8" w16cid:durableId="926498064">
    <w:abstractNumId w:val="6"/>
  </w:num>
  <w:num w:numId="9" w16cid:durableId="1315522491">
    <w:abstractNumId w:val="2"/>
  </w:num>
  <w:num w:numId="10" w16cid:durableId="1927108246">
    <w:abstractNumId w:val="3"/>
  </w:num>
  <w:num w:numId="11" w16cid:durableId="1188372595">
    <w:abstractNumId w:val="7"/>
  </w:num>
  <w:num w:numId="12" w16cid:durableId="582177408">
    <w:abstractNumId w:val="4"/>
  </w:num>
  <w:num w:numId="13" w16cid:durableId="1607424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D6"/>
    <w:rsid w:val="0001716C"/>
    <w:rsid w:val="0003111A"/>
    <w:rsid w:val="00037889"/>
    <w:rsid w:val="00065D36"/>
    <w:rsid w:val="00075A35"/>
    <w:rsid w:val="000973EC"/>
    <w:rsid w:val="000D2977"/>
    <w:rsid w:val="000F0FCD"/>
    <w:rsid w:val="00111987"/>
    <w:rsid w:val="00153BF0"/>
    <w:rsid w:val="00155927"/>
    <w:rsid w:val="00173F5E"/>
    <w:rsid w:val="00190FBA"/>
    <w:rsid w:val="001D7EEA"/>
    <w:rsid w:val="001F31FE"/>
    <w:rsid w:val="00217436"/>
    <w:rsid w:val="00246EF2"/>
    <w:rsid w:val="00256883"/>
    <w:rsid w:val="00265D42"/>
    <w:rsid w:val="00276F59"/>
    <w:rsid w:val="00281594"/>
    <w:rsid w:val="002879E2"/>
    <w:rsid w:val="002E1ABA"/>
    <w:rsid w:val="0030012A"/>
    <w:rsid w:val="00300C29"/>
    <w:rsid w:val="0035242F"/>
    <w:rsid w:val="00352FA4"/>
    <w:rsid w:val="003835AC"/>
    <w:rsid w:val="00397CA8"/>
    <w:rsid w:val="003A2D4C"/>
    <w:rsid w:val="003C7CEE"/>
    <w:rsid w:val="003E4B2B"/>
    <w:rsid w:val="003E5D25"/>
    <w:rsid w:val="0041189B"/>
    <w:rsid w:val="004139FF"/>
    <w:rsid w:val="0041616E"/>
    <w:rsid w:val="004175ED"/>
    <w:rsid w:val="00445F81"/>
    <w:rsid w:val="004742C9"/>
    <w:rsid w:val="00483BF1"/>
    <w:rsid w:val="00483D9A"/>
    <w:rsid w:val="004977C9"/>
    <w:rsid w:val="004A1BFD"/>
    <w:rsid w:val="004A39FE"/>
    <w:rsid w:val="004B3B58"/>
    <w:rsid w:val="004F1181"/>
    <w:rsid w:val="00503486"/>
    <w:rsid w:val="0052383A"/>
    <w:rsid w:val="00544F83"/>
    <w:rsid w:val="005C411C"/>
    <w:rsid w:val="005D338F"/>
    <w:rsid w:val="005E34C1"/>
    <w:rsid w:val="005E5C8F"/>
    <w:rsid w:val="005F263F"/>
    <w:rsid w:val="005F7EB3"/>
    <w:rsid w:val="00633ADE"/>
    <w:rsid w:val="006827DE"/>
    <w:rsid w:val="006910AF"/>
    <w:rsid w:val="006A19CD"/>
    <w:rsid w:val="006A36B8"/>
    <w:rsid w:val="006B7280"/>
    <w:rsid w:val="00702D9E"/>
    <w:rsid w:val="00706248"/>
    <w:rsid w:val="00762794"/>
    <w:rsid w:val="00762F94"/>
    <w:rsid w:val="00770699"/>
    <w:rsid w:val="007800A3"/>
    <w:rsid w:val="0078096A"/>
    <w:rsid w:val="00780AF5"/>
    <w:rsid w:val="007B699B"/>
    <w:rsid w:val="007C76F7"/>
    <w:rsid w:val="007E31FE"/>
    <w:rsid w:val="007F7352"/>
    <w:rsid w:val="00817E31"/>
    <w:rsid w:val="0084292E"/>
    <w:rsid w:val="00853152"/>
    <w:rsid w:val="00855239"/>
    <w:rsid w:val="008703FF"/>
    <w:rsid w:val="00885954"/>
    <w:rsid w:val="0088611A"/>
    <w:rsid w:val="008A73B8"/>
    <w:rsid w:val="008D646B"/>
    <w:rsid w:val="008E5B56"/>
    <w:rsid w:val="009019B5"/>
    <w:rsid w:val="00913825"/>
    <w:rsid w:val="0092162B"/>
    <w:rsid w:val="009374D9"/>
    <w:rsid w:val="009467AB"/>
    <w:rsid w:val="00950675"/>
    <w:rsid w:val="00970E2F"/>
    <w:rsid w:val="00986BF9"/>
    <w:rsid w:val="009A74B1"/>
    <w:rsid w:val="009B5B52"/>
    <w:rsid w:val="009C2114"/>
    <w:rsid w:val="009D3F3E"/>
    <w:rsid w:val="009D64F7"/>
    <w:rsid w:val="00A639A3"/>
    <w:rsid w:val="00A84CD3"/>
    <w:rsid w:val="00A93B1F"/>
    <w:rsid w:val="00AD6410"/>
    <w:rsid w:val="00AE4F75"/>
    <w:rsid w:val="00AF2388"/>
    <w:rsid w:val="00B32F42"/>
    <w:rsid w:val="00B575B4"/>
    <w:rsid w:val="00B77051"/>
    <w:rsid w:val="00B9551C"/>
    <w:rsid w:val="00B97E57"/>
    <w:rsid w:val="00BC32E5"/>
    <w:rsid w:val="00C50367"/>
    <w:rsid w:val="00C50982"/>
    <w:rsid w:val="00C5276D"/>
    <w:rsid w:val="00C5554F"/>
    <w:rsid w:val="00C64927"/>
    <w:rsid w:val="00C704AE"/>
    <w:rsid w:val="00C92528"/>
    <w:rsid w:val="00CB649F"/>
    <w:rsid w:val="00CF60A1"/>
    <w:rsid w:val="00D81F89"/>
    <w:rsid w:val="00DB434B"/>
    <w:rsid w:val="00DB6B87"/>
    <w:rsid w:val="00E149F4"/>
    <w:rsid w:val="00E162E2"/>
    <w:rsid w:val="00E22343"/>
    <w:rsid w:val="00E41A44"/>
    <w:rsid w:val="00E43E61"/>
    <w:rsid w:val="00E8632C"/>
    <w:rsid w:val="00E870D6"/>
    <w:rsid w:val="00EA6C7B"/>
    <w:rsid w:val="00EC2A31"/>
    <w:rsid w:val="00F01504"/>
    <w:rsid w:val="00F44609"/>
    <w:rsid w:val="00F83F87"/>
    <w:rsid w:val="00F85416"/>
    <w:rsid w:val="00F904B2"/>
    <w:rsid w:val="00FA161B"/>
    <w:rsid w:val="00FA2878"/>
    <w:rsid w:val="00FB3FF3"/>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5BCB"/>
  <w15:chartTrackingRefBased/>
  <w15:docId w15:val="{7DB3F273-3098-1846-8DBF-FC4D1FF6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3ADE"/>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C509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C50982"/>
    <w:rPr>
      <w:rFonts w:ascii="Garamond" w:hAnsi="Garamond"/>
      <w:b/>
      <w:sz w:val="28"/>
    </w:rPr>
  </w:style>
  <w:style w:type="character" w:customStyle="1" w:styleId="Heading1Char">
    <w:name w:val="Heading 1 Char"/>
    <w:basedOn w:val="DefaultParagraphFont"/>
    <w:link w:val="Heading1"/>
    <w:uiPriority w:val="9"/>
    <w:rsid w:val="00C5098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70D6"/>
    <w:pPr>
      <w:tabs>
        <w:tab w:val="center" w:pos="4513"/>
        <w:tab w:val="right" w:pos="9026"/>
      </w:tabs>
    </w:pPr>
  </w:style>
  <w:style w:type="character" w:customStyle="1" w:styleId="HeaderChar">
    <w:name w:val="Header Char"/>
    <w:basedOn w:val="DefaultParagraphFont"/>
    <w:link w:val="Header"/>
    <w:uiPriority w:val="99"/>
    <w:rsid w:val="00E870D6"/>
  </w:style>
  <w:style w:type="paragraph" w:styleId="Footer">
    <w:name w:val="footer"/>
    <w:basedOn w:val="Normal"/>
    <w:link w:val="FooterChar"/>
    <w:uiPriority w:val="99"/>
    <w:unhideWhenUsed/>
    <w:rsid w:val="00E870D6"/>
    <w:pPr>
      <w:tabs>
        <w:tab w:val="center" w:pos="4513"/>
        <w:tab w:val="right" w:pos="9026"/>
      </w:tabs>
    </w:pPr>
  </w:style>
  <w:style w:type="character" w:customStyle="1" w:styleId="FooterChar">
    <w:name w:val="Footer Char"/>
    <w:basedOn w:val="DefaultParagraphFont"/>
    <w:link w:val="Footer"/>
    <w:uiPriority w:val="99"/>
    <w:rsid w:val="00E870D6"/>
  </w:style>
  <w:style w:type="paragraph" w:styleId="NoSpacing">
    <w:name w:val="No Spacing"/>
    <w:uiPriority w:val="1"/>
    <w:qFormat/>
    <w:rsid w:val="004B3B58"/>
    <w:pPr>
      <w:widowControl w:val="0"/>
      <w:suppressAutoHyphens/>
    </w:pPr>
    <w:rPr>
      <w:rFonts w:ascii="Courier New" w:eastAsia="Times" w:hAnsi="Courier New" w:cs="Times New Roman"/>
      <w:szCs w:val="20"/>
      <w:lang w:val="en-GB" w:eastAsia="ar-SA"/>
    </w:rPr>
  </w:style>
  <w:style w:type="table" w:styleId="TableGrid">
    <w:name w:val="Table Grid"/>
    <w:basedOn w:val="TableNormal"/>
    <w:uiPriority w:val="39"/>
    <w:rsid w:val="004B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B58"/>
    <w:rPr>
      <w:color w:val="0563C1" w:themeColor="hyperlink"/>
      <w:u w:val="single"/>
    </w:rPr>
  </w:style>
  <w:style w:type="character" w:styleId="UnresolvedMention">
    <w:name w:val="Unresolved Mention"/>
    <w:basedOn w:val="DefaultParagraphFont"/>
    <w:uiPriority w:val="99"/>
    <w:semiHidden/>
    <w:unhideWhenUsed/>
    <w:rsid w:val="004B3B58"/>
    <w:rPr>
      <w:color w:val="605E5C"/>
      <w:shd w:val="clear" w:color="auto" w:fill="E1DFDD"/>
    </w:rPr>
  </w:style>
  <w:style w:type="character" w:styleId="FollowedHyperlink">
    <w:name w:val="FollowedHyperlink"/>
    <w:basedOn w:val="DefaultParagraphFont"/>
    <w:uiPriority w:val="99"/>
    <w:semiHidden/>
    <w:unhideWhenUsed/>
    <w:rsid w:val="009A74B1"/>
    <w:rPr>
      <w:color w:val="954F72" w:themeColor="followedHyperlink"/>
      <w:u w:val="single"/>
    </w:rPr>
  </w:style>
  <w:style w:type="paragraph" w:styleId="ListParagraph">
    <w:name w:val="List Paragraph"/>
    <w:basedOn w:val="Normal"/>
    <w:uiPriority w:val="34"/>
    <w:qFormat/>
    <w:rsid w:val="00173F5E"/>
    <w:pPr>
      <w:ind w:left="720"/>
      <w:contextualSpacing/>
    </w:pPr>
  </w:style>
  <w:style w:type="paragraph" w:customStyle="1" w:styleId="BodyA">
    <w:name w:val="Body A"/>
    <w:rsid w:val="00633ADE"/>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styleId="NormalWeb">
    <w:name w:val="Normal (Web)"/>
    <w:basedOn w:val="Normal"/>
    <w:uiPriority w:val="99"/>
    <w:unhideWhenUsed/>
    <w:rsid w:val="00633A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FootnoteText">
    <w:name w:val="footnote text"/>
    <w:basedOn w:val="Normal"/>
    <w:link w:val="FootnoteTextChar"/>
    <w:uiPriority w:val="99"/>
    <w:semiHidden/>
    <w:unhideWhenUsed/>
    <w:rsid w:val="009D64F7"/>
    <w:rPr>
      <w:sz w:val="20"/>
      <w:szCs w:val="20"/>
    </w:rPr>
  </w:style>
  <w:style w:type="character" w:customStyle="1" w:styleId="FootnoteTextChar">
    <w:name w:val="Footnote Text Char"/>
    <w:basedOn w:val="DefaultParagraphFont"/>
    <w:link w:val="FootnoteText"/>
    <w:uiPriority w:val="99"/>
    <w:semiHidden/>
    <w:rsid w:val="009D64F7"/>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9D64F7"/>
    <w:rPr>
      <w:vertAlign w:val="superscript"/>
    </w:rPr>
  </w:style>
  <w:style w:type="character" w:styleId="CommentReference">
    <w:name w:val="annotation reference"/>
    <w:basedOn w:val="DefaultParagraphFont"/>
    <w:uiPriority w:val="99"/>
    <w:semiHidden/>
    <w:unhideWhenUsed/>
    <w:rsid w:val="009D64F7"/>
    <w:rPr>
      <w:sz w:val="16"/>
      <w:szCs w:val="16"/>
    </w:rPr>
  </w:style>
  <w:style w:type="paragraph" w:styleId="CommentText">
    <w:name w:val="annotation text"/>
    <w:basedOn w:val="Normal"/>
    <w:link w:val="CommentTextChar"/>
    <w:uiPriority w:val="99"/>
    <w:semiHidden/>
    <w:unhideWhenUsed/>
    <w:rsid w:val="009D64F7"/>
    <w:rPr>
      <w:sz w:val="20"/>
      <w:szCs w:val="20"/>
    </w:rPr>
  </w:style>
  <w:style w:type="character" w:customStyle="1" w:styleId="CommentTextChar">
    <w:name w:val="Comment Text Char"/>
    <w:basedOn w:val="DefaultParagraphFont"/>
    <w:link w:val="CommentText"/>
    <w:uiPriority w:val="99"/>
    <w:semiHidden/>
    <w:rsid w:val="009D64F7"/>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9D64F7"/>
    <w:rPr>
      <w:b/>
      <w:bCs/>
    </w:rPr>
  </w:style>
  <w:style w:type="character" w:customStyle="1" w:styleId="CommentSubjectChar">
    <w:name w:val="Comment Subject Char"/>
    <w:basedOn w:val="CommentTextChar"/>
    <w:link w:val="CommentSubject"/>
    <w:uiPriority w:val="99"/>
    <w:semiHidden/>
    <w:rsid w:val="009D64F7"/>
    <w:rPr>
      <w:rFonts w:ascii="Times New Roman" w:eastAsia="Arial Unicode MS" w:hAnsi="Times New Roman" w:cs="Times New Roman"/>
      <w:b/>
      <w:bCs/>
      <w:sz w:val="20"/>
      <w:szCs w:val="20"/>
      <w:bdr w:val="nil"/>
      <w:lang w:val="en-US"/>
    </w:rPr>
  </w:style>
  <w:style w:type="table" w:styleId="PlainTable1">
    <w:name w:val="Plain Table 1"/>
    <w:basedOn w:val="TableNormal"/>
    <w:uiPriority w:val="41"/>
    <w:rsid w:val="00FA16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E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12115">
      <w:bodyDiv w:val="1"/>
      <w:marLeft w:val="0"/>
      <w:marRight w:val="0"/>
      <w:marTop w:val="0"/>
      <w:marBottom w:val="0"/>
      <w:divBdr>
        <w:top w:val="none" w:sz="0" w:space="0" w:color="auto"/>
        <w:left w:val="none" w:sz="0" w:space="0" w:color="auto"/>
        <w:bottom w:val="none" w:sz="0" w:space="0" w:color="auto"/>
        <w:right w:val="none" w:sz="0" w:space="0" w:color="auto"/>
      </w:divBdr>
      <w:divsChild>
        <w:div w:id="1813475057">
          <w:marLeft w:val="547"/>
          <w:marRight w:val="0"/>
          <w:marTop w:val="0"/>
          <w:marBottom w:val="0"/>
          <w:divBdr>
            <w:top w:val="none" w:sz="0" w:space="0" w:color="auto"/>
            <w:left w:val="none" w:sz="0" w:space="0" w:color="auto"/>
            <w:bottom w:val="none" w:sz="0" w:space="0" w:color="auto"/>
            <w:right w:val="none" w:sz="0" w:space="0" w:color="auto"/>
          </w:divBdr>
        </w:div>
      </w:divsChild>
    </w:div>
    <w:div w:id="1772243891">
      <w:bodyDiv w:val="1"/>
      <w:marLeft w:val="0"/>
      <w:marRight w:val="0"/>
      <w:marTop w:val="0"/>
      <w:marBottom w:val="0"/>
      <w:divBdr>
        <w:top w:val="none" w:sz="0" w:space="0" w:color="auto"/>
        <w:left w:val="none" w:sz="0" w:space="0" w:color="auto"/>
        <w:bottom w:val="none" w:sz="0" w:space="0" w:color="auto"/>
        <w:right w:val="none" w:sz="0" w:space="0" w:color="auto"/>
      </w:divBdr>
      <w:divsChild>
        <w:div w:id="1427114010">
          <w:marLeft w:val="547"/>
          <w:marRight w:val="0"/>
          <w:marTop w:val="0"/>
          <w:marBottom w:val="0"/>
          <w:divBdr>
            <w:top w:val="none" w:sz="0" w:space="0" w:color="auto"/>
            <w:left w:val="none" w:sz="0" w:space="0" w:color="auto"/>
            <w:bottom w:val="none" w:sz="0" w:space="0" w:color="auto"/>
            <w:right w:val="none" w:sz="0" w:space="0" w:color="auto"/>
          </w:divBdr>
        </w:div>
      </w:divsChild>
    </w:div>
    <w:div w:id="2091386355">
      <w:bodyDiv w:val="1"/>
      <w:marLeft w:val="0"/>
      <w:marRight w:val="0"/>
      <w:marTop w:val="0"/>
      <w:marBottom w:val="0"/>
      <w:divBdr>
        <w:top w:val="none" w:sz="0" w:space="0" w:color="auto"/>
        <w:left w:val="none" w:sz="0" w:space="0" w:color="auto"/>
        <w:bottom w:val="none" w:sz="0" w:space="0" w:color="auto"/>
        <w:right w:val="none" w:sz="0" w:space="0" w:color="auto"/>
      </w:divBdr>
      <w:divsChild>
        <w:div w:id="5454838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sci@uniri.h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E6DD-3F18-7342-A91E-9088C69F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Links>
    <vt:vector size="18" baseType="variant">
      <vt:variant>
        <vt:i4>327714</vt:i4>
      </vt:variant>
      <vt:variant>
        <vt:i4>3</vt:i4>
      </vt:variant>
      <vt:variant>
        <vt:i4>0</vt:i4>
      </vt:variant>
      <vt:variant>
        <vt:i4>5</vt:i4>
      </vt:variant>
      <vt:variant>
        <vt:lpwstr>mailto:cogsci@uniri.hr</vt:lpwstr>
      </vt:variant>
      <vt:variant>
        <vt:lpwstr/>
      </vt:variant>
      <vt:variant>
        <vt:i4>327714</vt:i4>
      </vt:variant>
      <vt:variant>
        <vt:i4>0</vt:i4>
      </vt:variant>
      <vt:variant>
        <vt:i4>0</vt:i4>
      </vt:variant>
      <vt:variant>
        <vt:i4>5</vt:i4>
      </vt:variant>
      <vt:variant>
        <vt:lpwstr>mailto:cogsci@uniri.hr</vt:lpwstr>
      </vt:variant>
      <vt:variant>
        <vt:lpwstr/>
      </vt:variant>
      <vt:variant>
        <vt:i4>2228280</vt:i4>
      </vt:variant>
      <vt:variant>
        <vt:i4>0</vt:i4>
      </vt:variant>
      <vt:variant>
        <vt:i4>0</vt:i4>
      </vt:variant>
      <vt:variant>
        <vt:i4>5</vt:i4>
      </vt:variant>
      <vt:variant>
        <vt:lpwstr>http://www.cogsci.uniri.hr/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Legg</dc:creator>
  <cp:keywords/>
  <dc:description/>
  <cp:lastModifiedBy>Ljerka Ostojić</cp:lastModifiedBy>
  <cp:revision>5</cp:revision>
  <cp:lastPrinted>2023-11-09T11:47:00Z</cp:lastPrinted>
  <dcterms:created xsi:type="dcterms:W3CDTF">2024-11-14T03:46:00Z</dcterms:created>
  <dcterms:modified xsi:type="dcterms:W3CDTF">2024-11-14T16:42:00Z</dcterms:modified>
</cp:coreProperties>
</file>